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DE17E6" w:rsidP="007939A4" w:rsidRDefault="00A4004A" w14:paraId="7D743256" wp14:textId="77777777">
      <w:pPr>
        <w:jc w:val="center"/>
        <w:rPr>
          <w:rFonts w:ascii="Futura Condensed" w:hAnsi="Futura Condensed"/>
          <w:b/>
          <w:sz w:val="32"/>
          <w:szCs w:val="32"/>
          <w:lang w:val="en-CA" w:eastAsia="en-CA"/>
        </w:rPr>
      </w:pPr>
      <w:r w:rsidRPr="007939A4">
        <w:rPr>
          <w:rFonts w:ascii="Futura Condensed" w:hAnsi="Futura Condensed"/>
          <w:b/>
          <w:sz w:val="32"/>
          <w:szCs w:val="32"/>
          <w:lang w:val="en-CA" w:eastAsia="en-CA"/>
        </w:rPr>
        <w:t>Project Status Report</w:t>
      </w:r>
      <w:r w:rsidR="00D10877">
        <w:rPr>
          <w:rFonts w:ascii="Futura Condensed" w:hAnsi="Futura Condensed"/>
          <w:b/>
          <w:sz w:val="32"/>
          <w:szCs w:val="32"/>
          <w:lang w:val="en-CA" w:eastAsia="en-CA"/>
        </w:rPr>
        <w:t xml:space="preserve"> I </w:t>
      </w:r>
    </w:p>
    <w:p xmlns:wp14="http://schemas.microsoft.com/office/word/2010/wordml" w:rsidRPr="007939A4" w:rsidR="00A232E0" w:rsidP="007939A4" w:rsidRDefault="00A232E0" w14:paraId="672A6659" wp14:textId="77777777">
      <w:pPr>
        <w:jc w:val="center"/>
        <w:rPr>
          <w:rFonts w:ascii="Futura Condensed" w:hAnsi="Futura Condensed"/>
          <w:b/>
          <w:sz w:val="32"/>
          <w:szCs w:val="32"/>
          <w:lang w:val="en-CA" w:eastAsia="en-CA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8640"/>
      </w:tblGrid>
      <w:tr xmlns:wp14="http://schemas.microsoft.com/office/word/2010/wordml" w:rsidRPr="007939A4" w:rsidR="007939A4" w:rsidTr="4953FEEE" w14:paraId="5353E5FF" wp14:textId="77777777">
        <w:tc>
          <w:tcPr>
            <w:tcW w:w="8856" w:type="dxa"/>
            <w:tcMar/>
          </w:tcPr>
          <w:p w:rsidRPr="007939A4" w:rsidR="007939A4" w:rsidP="4953FEEE" w:rsidRDefault="007939A4" w14:paraId="2DF29AFD" wp14:textId="38540FFC">
            <w:pPr>
              <w:pBdr>
                <w:bottom w:val="single" w:color="FF000000" w:sz="4" w:space="1"/>
              </w:pBdr>
              <w:rPr>
                <w:rFonts w:ascii="Frutiger-Light" w:hAnsi="Frutiger-Light" w:cs="Lucida Sans Unicode"/>
                <w:bdr w:val="single" w:color="auto" w:sz="4" w:space="0"/>
              </w:rPr>
            </w:pPr>
            <w:r w:rsidRPr="4953FEEE" w:rsidR="6343DD03">
              <w:rPr>
                <w:rFonts w:ascii="Frutiger-Light" w:hAnsi="Frutiger-Light" w:cs="Lucida Sans Unicode"/>
              </w:rPr>
              <w:t>Date of Report Issue/Prepared:</w:t>
            </w:r>
            <w:r w:rsidRPr="4953FEEE" w:rsidR="1DAB1257">
              <w:rPr>
                <w:rFonts w:ascii="Frutiger-Light" w:hAnsi="Frutiger-Light" w:cs="Lucida Sans Unicode"/>
              </w:rPr>
              <w:t xml:space="preserve"> January 18</w:t>
            </w:r>
            <w:r w:rsidRPr="4953FEEE" w:rsidR="1DAB1257">
              <w:rPr>
                <w:rFonts w:ascii="Frutiger-Light" w:hAnsi="Frutiger-Light" w:cs="Lucida Sans Unicode"/>
                <w:vertAlign w:val="superscript"/>
              </w:rPr>
              <w:t>th</w:t>
            </w:r>
            <w:r w:rsidRPr="4953FEEE" w:rsidR="1DAB1257">
              <w:rPr>
                <w:rFonts w:ascii="Frutiger-Light" w:hAnsi="Frutiger-Light" w:cs="Lucida Sans Unicode"/>
              </w:rPr>
              <w:t xml:space="preserve"> 2026</w:t>
            </w:r>
          </w:p>
        </w:tc>
      </w:tr>
    </w:tbl>
    <w:p xmlns:wp14="http://schemas.microsoft.com/office/word/2010/wordml" w:rsidR="007939A4" w:rsidP="007939A4" w:rsidRDefault="007939A4" w14:paraId="0A37501D" wp14:textId="77777777">
      <w:pPr>
        <w:pBdr>
          <w:bottom w:val="single" w:color="auto" w:sz="4" w:space="0"/>
        </w:pBdr>
        <w:rPr>
          <w:rFonts w:ascii="Frutiger-Light" w:hAnsi="Frutiger-Light" w:cs="Lucida Sans Unicode"/>
        </w:rPr>
      </w:pPr>
    </w:p>
    <w:p xmlns:wp14="http://schemas.microsoft.com/office/word/2010/wordml" w:rsidR="00A4004A" w:rsidP="4953FEEE" w:rsidRDefault="00DE17E6" w14:paraId="5796C10D" wp14:textId="44663D34">
      <w:pPr>
        <w:pBdr>
          <w:bottom w:val="single" w:color="FF000000" w:sz="4" w:space="0"/>
        </w:pBdr>
        <w:rPr>
          <w:rFonts w:ascii="Frutiger-Light" w:hAnsi="Frutiger-Light" w:cs="Lucida Sans Unicode"/>
        </w:rPr>
      </w:pPr>
      <w:r w:rsidRPr="4953FEEE" w:rsidR="00DE17E6">
        <w:rPr>
          <w:rFonts w:ascii="Frutiger-Light" w:hAnsi="Frutiger-Light" w:cs="Lucida Sans Unicode"/>
        </w:rPr>
        <w:t>Report Prepared By:</w:t>
      </w:r>
      <w:r w:rsidRPr="4953FEEE" w:rsidR="4AB97500">
        <w:rPr>
          <w:rFonts w:ascii="Frutiger-Light" w:hAnsi="Frutiger-Light" w:cs="Lucida Sans Unicode"/>
        </w:rPr>
        <w:t xml:space="preserve"> Lakshy, Ari</w:t>
      </w:r>
      <w:r w:rsidRPr="4953FEEE" w:rsidR="4C965820">
        <w:rPr>
          <w:rFonts w:ascii="Frutiger-Light" w:hAnsi="Frutiger-Light" w:cs="Lucida Sans Unicode"/>
        </w:rPr>
        <w:t>na</w:t>
      </w:r>
      <w:r w:rsidRPr="4953FEEE" w:rsidR="4AB97500">
        <w:rPr>
          <w:rFonts w:ascii="Frutiger-Light" w:hAnsi="Frutiger-Light" w:cs="Lucida Sans Unicode"/>
        </w:rPr>
        <w:t>, Suthan, So</w:t>
      </w:r>
      <w:r w:rsidRPr="4953FEEE" w:rsidR="62DBB067">
        <w:rPr>
          <w:rFonts w:ascii="Frutiger-Light" w:hAnsi="Frutiger-Light" w:cs="Lucida Sans Unicode"/>
        </w:rPr>
        <w:t>fi</w:t>
      </w:r>
      <w:r w:rsidRPr="4953FEEE" w:rsidR="4AB97500">
        <w:rPr>
          <w:rFonts w:ascii="Frutiger-Light" w:hAnsi="Frutiger-Light" w:cs="Lucida Sans Unicode"/>
        </w:rPr>
        <w:t xml:space="preserve">ia, </w:t>
      </w:r>
      <w:r w:rsidRPr="4953FEEE" w:rsidR="145BB550">
        <w:rPr>
          <w:rFonts w:ascii="Frutiger-Light" w:hAnsi="Frutiger-Light" w:cs="Lucida Sans Unicode"/>
        </w:rPr>
        <w:t>Ayesha</w:t>
      </w:r>
    </w:p>
    <w:p xmlns:wp14="http://schemas.microsoft.com/office/word/2010/wordml" w:rsidRPr="007939A4" w:rsidR="00EE3280" w:rsidP="00EE3280" w:rsidRDefault="00EE3280" w14:paraId="5DAB6C7B" wp14:textId="77777777">
      <w:pPr>
        <w:rPr>
          <w:rFonts w:ascii="Frutiger-Light" w:hAnsi="Frutiger-Light" w:cs="Lucida Sans Unicode"/>
        </w:rPr>
      </w:pPr>
    </w:p>
    <w:p xmlns:wp14="http://schemas.microsoft.com/office/word/2010/wordml" w:rsidR="000134C2" w:rsidP="00EE3280" w:rsidRDefault="0043791B" w14:paraId="0BFD4B78" wp14:textId="77777777">
      <w:pPr>
        <w:pBdr>
          <w:bottom w:val="single" w:color="auto" w:sz="4" w:space="0"/>
        </w:pBdr>
        <w:rPr>
          <w:rFonts w:ascii="Frutiger-Light" w:hAnsi="Frutiger-Light" w:cs="Lucida Sans Unicode"/>
        </w:rPr>
      </w:pPr>
      <w:r w:rsidRPr="00EE3280">
        <w:rPr>
          <w:rFonts w:ascii="Frutiger-Light" w:hAnsi="Frutiger-Light" w:cs="Lucida Sans Unicode"/>
        </w:rPr>
        <w:t>Employer/Organization:</w:t>
      </w:r>
    </w:p>
    <w:p xmlns:wp14="http://schemas.microsoft.com/office/word/2010/wordml" w:rsidRPr="00EE3280" w:rsidR="00EE3280" w:rsidP="00EE3280" w:rsidRDefault="00EE3280" w14:paraId="02EB378F" wp14:textId="77777777">
      <w:pPr>
        <w:rPr>
          <w:rFonts w:ascii="Frutiger-Light" w:hAnsi="Frutiger-Light" w:cs="Lucida Sans Unicode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931"/>
        <w:gridCol w:w="2829"/>
        <w:gridCol w:w="2870"/>
      </w:tblGrid>
      <w:tr xmlns:wp14="http://schemas.microsoft.com/office/word/2010/wordml" w:rsidRPr="007939A4" w:rsidR="00A4004A" w:rsidTr="007B25F0" w14:paraId="064B7068" wp14:textId="77777777">
        <w:tc>
          <w:tcPr>
            <w:tcW w:w="2995" w:type="dxa"/>
            <w:vMerge w:val="restart"/>
            <w:shd w:val="clear" w:color="auto" w:fill="808080" w:themeFill="background1" w:themeFillShade="80"/>
            <w:tcMar/>
          </w:tcPr>
          <w:p w:rsidRPr="007939A4" w:rsidR="00A4004A" w:rsidRDefault="00A4004A" w14:paraId="029946A3" wp14:textId="77777777">
            <w:pPr>
              <w:rPr>
                <w:rFonts w:ascii="Frutiger-Light" w:hAnsi="Frutiger-Light" w:cs="Lucida Sans Unicode"/>
              </w:rPr>
            </w:pPr>
            <w:r w:rsidRPr="007939A4">
              <w:rPr>
                <w:rFonts w:ascii="Frutiger-Light" w:hAnsi="Frutiger-Light" w:cs="Lucida Sans Unicode"/>
              </w:rPr>
              <w:t>Project Name:</w:t>
            </w:r>
          </w:p>
          <w:p w:rsidRPr="007939A4" w:rsidR="00A4004A" w:rsidRDefault="00A4004A" w14:paraId="1B908AF0" wp14:textId="77777777">
            <w:pPr>
              <w:rPr>
                <w:rFonts w:ascii="Frutiger-Light" w:hAnsi="Frutiger-Light" w:cs="Lucida Sans Unicode"/>
              </w:rPr>
            </w:pPr>
            <w:r w:rsidRPr="007939A4">
              <w:rPr>
                <w:rFonts w:ascii="Frutiger-Light" w:hAnsi="Frutiger-Light" w:cs="Lucida Sans Unicode"/>
              </w:rPr>
              <w:t>Project Team:</w:t>
            </w:r>
          </w:p>
          <w:p w:rsidRPr="007939A4" w:rsidR="0043791B" w:rsidP="0043791B" w:rsidRDefault="00A4004A" w14:paraId="03388D0B" wp14:textId="77777777">
            <w:pPr>
              <w:rPr>
                <w:rFonts w:ascii="Frutiger-Light" w:hAnsi="Frutiger-Light" w:cs="Lucida Sans Unicode"/>
              </w:rPr>
            </w:pPr>
            <w:r w:rsidRPr="007939A4">
              <w:rPr>
                <w:rFonts w:ascii="Frutiger-Light" w:hAnsi="Frutiger-Light" w:cs="Lucida Sans Unicode"/>
              </w:rPr>
              <w:t>Period Reporting:</w:t>
            </w:r>
          </w:p>
          <w:p w:rsidRPr="007939A4" w:rsidR="0043791B" w:rsidP="0043791B" w:rsidRDefault="00A4004A" w14:paraId="536692F7" wp14:textId="77777777">
            <w:pPr>
              <w:rPr>
                <w:rFonts w:ascii="Frutiger-Light" w:hAnsi="Frutiger-Light" w:cs="Lucida Sans Unicode"/>
              </w:rPr>
            </w:pPr>
            <w:r w:rsidRPr="007939A4">
              <w:rPr>
                <w:rFonts w:ascii="Frutiger-Light" w:hAnsi="Frutiger-Light" w:cs="Lucida Sans Unicode"/>
              </w:rPr>
              <w:t>Overall Project Health</w:t>
            </w:r>
          </w:p>
        </w:tc>
        <w:tc>
          <w:tcPr>
            <w:tcW w:w="5861" w:type="dxa"/>
            <w:gridSpan w:val="2"/>
            <w:tcMar/>
          </w:tcPr>
          <w:p w:rsidRPr="007939A4" w:rsidR="00A4004A" w:rsidRDefault="00A4004A" w14:paraId="6A05A809" wp14:textId="7E143D23">
            <w:pPr>
              <w:rPr>
                <w:rFonts w:ascii="Frutiger-Light" w:hAnsi="Frutiger-Light" w:cs="Lucida Sans Unicode"/>
              </w:rPr>
            </w:pPr>
            <w:r w:rsidRPr="007B25F0" w:rsidR="5371704D">
              <w:rPr>
                <w:rFonts w:ascii="Frutiger-Light" w:hAnsi="Frutiger-Light" w:cs="Lucida Sans Unicode"/>
              </w:rPr>
              <w:t>Move-In</w:t>
            </w:r>
          </w:p>
        </w:tc>
      </w:tr>
      <w:tr xmlns:wp14="http://schemas.microsoft.com/office/word/2010/wordml" w:rsidRPr="007939A4" w:rsidR="00A4004A" w:rsidTr="007B25F0" w14:paraId="5A39BBE3" wp14:textId="77777777">
        <w:tc>
          <w:tcPr>
            <w:tcW w:w="2995" w:type="dxa"/>
            <w:vMerge/>
            <w:tcMar/>
          </w:tcPr>
          <w:p w:rsidRPr="007939A4" w:rsidR="00A4004A" w:rsidRDefault="00A4004A" w14:paraId="41C8F396" wp14:textId="77777777">
            <w:pPr>
              <w:rPr>
                <w:rFonts w:ascii="Frutiger-Light" w:hAnsi="Frutiger-Light" w:cs="Lucida Sans Unicode"/>
              </w:rPr>
            </w:pPr>
          </w:p>
        </w:tc>
        <w:tc>
          <w:tcPr>
            <w:tcW w:w="5861" w:type="dxa"/>
            <w:gridSpan w:val="2"/>
            <w:tcMar/>
          </w:tcPr>
          <w:p w:rsidRPr="007939A4" w:rsidR="00A4004A" w:rsidRDefault="00A4004A" w14:paraId="72A3D3EC" wp14:textId="77777777">
            <w:pPr>
              <w:rPr>
                <w:rFonts w:ascii="Frutiger-Light" w:hAnsi="Frutiger-Light" w:cs="Lucida Sans Unicode"/>
              </w:rPr>
            </w:pPr>
          </w:p>
        </w:tc>
      </w:tr>
      <w:tr xmlns:wp14="http://schemas.microsoft.com/office/word/2010/wordml" w:rsidRPr="007939A4" w:rsidR="00A4004A" w:rsidTr="007B25F0" w14:paraId="10230A94" wp14:textId="77777777">
        <w:trPr>
          <w:trHeight w:val="455"/>
        </w:trPr>
        <w:tc>
          <w:tcPr>
            <w:tcW w:w="2995" w:type="dxa"/>
            <w:vMerge/>
            <w:tcMar/>
          </w:tcPr>
          <w:p w:rsidRPr="007939A4" w:rsidR="00A4004A" w:rsidRDefault="00A4004A" w14:paraId="0D0B940D" wp14:textId="77777777">
            <w:pPr>
              <w:rPr>
                <w:rFonts w:ascii="Frutiger-Light" w:hAnsi="Frutiger-Light" w:cs="Lucida Sans Unicode"/>
              </w:rPr>
            </w:pPr>
          </w:p>
        </w:tc>
        <w:tc>
          <w:tcPr>
            <w:tcW w:w="2909" w:type="dxa"/>
            <w:tcMar/>
          </w:tcPr>
          <w:p w:rsidRPr="007939A4" w:rsidR="00A4004A" w:rsidP="4953FEEE" w:rsidRDefault="00A4004A" w14:paraId="05776629" wp14:textId="5ED1F3CE">
            <w:pPr>
              <w:rPr>
                <w:rFonts w:ascii="Frutiger-Light" w:hAnsi="Frutiger-Light" w:cs="Lucida Sans Unicode"/>
                <w:b w:val="1"/>
                <w:bCs w:val="1"/>
              </w:rPr>
            </w:pPr>
            <w:r w:rsidRPr="4953FEEE" w:rsidR="00A4004A">
              <w:rPr>
                <w:rFonts w:ascii="Frutiger-Light" w:hAnsi="Frutiger-Light" w:cs="Lucida Sans Unicode"/>
              </w:rPr>
              <w:t>Start Date:</w:t>
            </w:r>
            <w:r w:rsidRPr="4953FEEE" w:rsidR="0EE6BA51">
              <w:rPr>
                <w:rFonts w:ascii="Frutiger-Light" w:hAnsi="Frutiger-Light" w:cs="Lucida Sans Unicode"/>
              </w:rPr>
              <w:t xml:space="preserve"> </w:t>
            </w:r>
            <w:r w:rsidRPr="4953FEEE" w:rsidR="0EE6BA51">
              <w:rPr>
                <w:rFonts w:ascii="Frutiger-Light" w:hAnsi="Frutiger-Light" w:cs="Lucida Sans Unicode"/>
                <w:b w:val="1"/>
                <w:bCs w:val="1"/>
              </w:rPr>
              <w:t xml:space="preserve">Jan </w:t>
            </w:r>
            <w:r w:rsidRPr="4953FEEE" w:rsidR="020B12EF">
              <w:rPr>
                <w:rFonts w:ascii="Frutiger-Light" w:hAnsi="Frutiger-Light" w:cs="Lucida Sans Unicode"/>
                <w:b w:val="1"/>
                <w:bCs w:val="1"/>
              </w:rPr>
              <w:t>07</w:t>
            </w:r>
            <w:r w:rsidRPr="4953FEEE" w:rsidR="0EE6BA51">
              <w:rPr>
                <w:rFonts w:ascii="Frutiger-Light" w:hAnsi="Frutiger-Light" w:cs="Lucida Sans Unicode"/>
                <w:b w:val="1"/>
                <w:bCs w:val="1"/>
              </w:rPr>
              <w:t>, 20</w:t>
            </w:r>
            <w:r w:rsidRPr="4953FEEE" w:rsidR="7378FEAF">
              <w:rPr>
                <w:rFonts w:ascii="Frutiger-Light" w:hAnsi="Frutiger-Light" w:cs="Lucida Sans Unicode"/>
                <w:b w:val="1"/>
                <w:bCs w:val="1"/>
              </w:rPr>
              <w:t>26</w:t>
            </w:r>
          </w:p>
        </w:tc>
        <w:tc>
          <w:tcPr>
            <w:tcW w:w="2952" w:type="dxa"/>
            <w:tcMar/>
          </w:tcPr>
          <w:p w:rsidRPr="007939A4" w:rsidR="00A4004A" w:rsidP="4953FEEE" w:rsidRDefault="00A4004A" w14:paraId="0E7690F6" wp14:textId="0CE90506">
            <w:pPr>
              <w:rPr>
                <w:rFonts w:ascii="Frutiger-Light" w:hAnsi="Frutiger-Light" w:cs="Lucida Sans Unicode"/>
                <w:b w:val="1"/>
                <w:bCs w:val="1"/>
              </w:rPr>
            </w:pPr>
            <w:r w:rsidRPr="4953FEEE" w:rsidR="00A4004A">
              <w:rPr>
                <w:rFonts w:ascii="Frutiger-Light" w:hAnsi="Frutiger-Light" w:cs="Lucida Sans Unicode"/>
              </w:rPr>
              <w:t>End Date</w:t>
            </w:r>
            <w:r w:rsidRPr="4953FEEE" w:rsidR="0EE6BA51">
              <w:rPr>
                <w:rFonts w:ascii="Frutiger-Light" w:hAnsi="Frutiger-Light" w:cs="Lucida Sans Unicode"/>
              </w:rPr>
              <w:t xml:space="preserve">: </w:t>
            </w:r>
            <w:r w:rsidRPr="4953FEEE" w:rsidR="00FC5C85">
              <w:rPr>
                <w:rFonts w:ascii="Frutiger-Light" w:hAnsi="Frutiger-Light" w:cs="Lucida Sans Unicode"/>
                <w:b w:val="1"/>
                <w:bCs w:val="1"/>
              </w:rPr>
              <w:t>Jan 18</w:t>
            </w:r>
            <w:r w:rsidRPr="4953FEEE" w:rsidR="0EE6BA51">
              <w:rPr>
                <w:rFonts w:ascii="Frutiger-Light" w:hAnsi="Frutiger-Light" w:cs="Lucida Sans Unicode"/>
                <w:b w:val="1"/>
                <w:bCs w:val="1"/>
              </w:rPr>
              <w:t>, 2</w:t>
            </w:r>
            <w:r w:rsidRPr="4953FEEE" w:rsidR="4A7DE2E7">
              <w:rPr>
                <w:rFonts w:ascii="Frutiger-Light" w:hAnsi="Frutiger-Light" w:cs="Lucida Sans Unicode"/>
                <w:b w:val="1"/>
                <w:bCs w:val="1"/>
              </w:rPr>
              <w:t>026</w:t>
            </w:r>
          </w:p>
        </w:tc>
      </w:tr>
      <w:tr xmlns:wp14="http://schemas.microsoft.com/office/word/2010/wordml" w:rsidRPr="007939A4" w:rsidR="0043791B" w:rsidTr="007B25F0" w14:paraId="2D3A0632" wp14:textId="77777777">
        <w:tc>
          <w:tcPr>
            <w:tcW w:w="2995" w:type="dxa"/>
            <w:vMerge/>
            <w:tcMar/>
          </w:tcPr>
          <w:p w:rsidRPr="007939A4" w:rsidR="0043791B" w:rsidRDefault="0043791B" w14:paraId="0E27B00A" wp14:textId="77777777">
            <w:pPr>
              <w:rPr>
                <w:rFonts w:ascii="Frutiger-Light" w:hAnsi="Frutiger-Light" w:cs="Lucida Sans Unicode"/>
              </w:rPr>
            </w:pPr>
          </w:p>
        </w:tc>
        <w:tc>
          <w:tcPr>
            <w:tcW w:w="5861" w:type="dxa"/>
            <w:gridSpan w:val="2"/>
            <w:tcMar/>
          </w:tcPr>
          <w:p w:rsidRPr="007939A4" w:rsidR="0043791B" w:rsidP="00C239B0" w:rsidRDefault="00C239B0" w14:paraId="596FD782" wp14:textId="77777777">
            <w:pPr>
              <w:jc w:val="center"/>
              <w:rPr>
                <w:rFonts w:ascii="Frutiger-Light" w:hAnsi="Frutiger-Light" w:cs="Lucida Sans Unicode"/>
              </w:rPr>
            </w:pPr>
            <w:r w:rsidRPr="007B25F0" w:rsidR="2053B82C">
              <w:rPr>
                <w:rFonts w:ascii="Frutiger-Light" w:hAnsi="Frutiger-Light" w:cs="Lucida Sans Unicode"/>
                <w:highlight w:val="green"/>
              </w:rPr>
              <w:t>Green (</w:t>
            </w:r>
            <w:r w:rsidRPr="007B25F0" w:rsidR="2053B82C">
              <w:rPr>
                <w:rFonts w:ascii="Frutiger-Light" w:hAnsi="Frutiger-Light" w:cs="Lucida Sans Unicode"/>
                <w:highlight w:val="green"/>
              </w:rPr>
              <w:t>Good</w:t>
            </w:r>
            <w:r w:rsidRPr="007B25F0" w:rsidR="2053B82C">
              <w:rPr>
                <w:rFonts w:ascii="Frutiger-Light" w:hAnsi="Frutiger-Light" w:cs="Lucida Sans Unicode"/>
                <w:highlight w:val="green"/>
              </w:rPr>
              <w:t>)</w:t>
            </w:r>
            <w:r w:rsidRPr="007B25F0" w:rsidR="2053B82C">
              <w:rPr>
                <w:rFonts w:ascii="Frutiger-Light" w:hAnsi="Frutiger-Light" w:cs="Lucida Sans Unicode"/>
              </w:rPr>
              <w:t xml:space="preserve">  -</w:t>
            </w:r>
            <w:r w:rsidRPr="007B25F0" w:rsidR="2053B82C">
              <w:rPr>
                <w:rFonts w:ascii="Frutiger-Light" w:hAnsi="Frutiger-Light" w:cs="Lucida Sans Unicode"/>
              </w:rPr>
              <w:t xml:space="preserve">  Yellow (</w:t>
            </w:r>
            <w:r w:rsidRPr="007B25F0" w:rsidR="2053B82C">
              <w:rPr>
                <w:rFonts w:ascii="Frutiger-Light" w:hAnsi="Frutiger-Light" w:cs="Lucida Sans Unicode"/>
              </w:rPr>
              <w:t>Warning)  -</w:t>
            </w:r>
            <w:r w:rsidRPr="007B25F0" w:rsidR="2053B82C">
              <w:rPr>
                <w:rFonts w:ascii="Frutiger-Light" w:hAnsi="Frutiger-Light" w:cs="Lucida Sans Unicode"/>
              </w:rPr>
              <w:t xml:space="preserve">  Red (Bad)</w:t>
            </w:r>
          </w:p>
        </w:tc>
      </w:tr>
    </w:tbl>
    <w:p xmlns:wp14="http://schemas.microsoft.com/office/word/2010/wordml" w:rsidR="00A4004A" w:rsidRDefault="00A4004A" w14:paraId="60061E4C" wp14:textId="77777777"/>
    <w:p xmlns:wp14="http://schemas.microsoft.com/office/word/2010/wordml" w:rsidR="00024E8F" w:rsidRDefault="00024E8F" w14:paraId="08423271" wp14:textId="77777777">
      <w:r>
        <w:t>Summary</w:t>
      </w:r>
    </w:p>
    <w:p xmlns:wp14="http://schemas.microsoft.com/office/word/2010/wordml" w:rsidR="00024E8F" w:rsidRDefault="00024E8F" w14:paraId="44EAFD9C" wp14:textId="77777777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630"/>
      </w:tblGrid>
      <w:tr xmlns:wp14="http://schemas.microsoft.com/office/word/2010/wordml" w:rsidRPr="007939A4" w:rsidR="00A4004A" w:rsidTr="007B25F0" w14:paraId="6FF36B59" wp14:textId="77777777">
        <w:tc>
          <w:tcPr>
            <w:tcW w:w="8856" w:type="dxa"/>
            <w:shd w:val="clear" w:color="auto" w:fill="808080" w:themeFill="background1" w:themeFillShade="80"/>
            <w:tcMar/>
          </w:tcPr>
          <w:p w:rsidRPr="007939A4" w:rsidR="00A4004A" w:rsidRDefault="00A4004A" w14:paraId="280ED82F" wp14:textId="7777777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939A4">
              <w:rPr>
                <w:rFonts w:ascii="Futura Condensed" w:hAnsi="Futura Condensed"/>
                <w:b/>
                <w:sz w:val="28"/>
                <w:szCs w:val="28"/>
                <w:lang w:val="en-CA" w:eastAsia="en-CA"/>
              </w:rPr>
              <w:t xml:space="preserve">Project </w:t>
            </w:r>
            <w:r w:rsidR="007939A4">
              <w:rPr>
                <w:rFonts w:ascii="Futura Condensed" w:hAnsi="Futura Condensed"/>
                <w:b/>
                <w:sz w:val="28"/>
                <w:szCs w:val="28"/>
                <w:lang w:val="en-CA" w:eastAsia="en-CA"/>
              </w:rPr>
              <w:t>Status Summary</w:t>
            </w:r>
          </w:p>
        </w:tc>
      </w:tr>
      <w:tr xmlns:wp14="http://schemas.microsoft.com/office/word/2010/wordml" w:rsidRPr="00A4004A" w:rsidR="00A4004A" w:rsidTr="007B25F0" w14:paraId="4B94D5A5" wp14:textId="77777777">
        <w:tc>
          <w:tcPr>
            <w:tcW w:w="8856" w:type="dxa"/>
            <w:tcMar/>
          </w:tcPr>
          <w:p w:rsidR="00A4004A" w:rsidP="007B25F0" w:rsidRDefault="00A4004A" w14:paraId="3DEEC669" wp14:textId="6403B2E4">
            <w:pPr>
              <w:pStyle w:val="ListParagraph"/>
              <w:numPr>
                <w:ilvl w:val="0"/>
                <w:numId w:val="2"/>
              </w:numPr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7B25F0" w:rsidR="614368CF">
              <w:rPr>
                <w:rFonts w:ascii="Lucida Sans Unicode" w:hAnsi="Lucida Sans Unicode" w:cs="Lucida Sans Unicode"/>
                <w:sz w:val="22"/>
                <w:szCs w:val="22"/>
              </w:rPr>
              <w:t xml:space="preserve">The project is progressing well and </w:t>
            </w:r>
            <w:r w:rsidRPr="007B25F0" w:rsidR="614368CF">
              <w:rPr>
                <w:rFonts w:ascii="Lucida Sans Unicode" w:hAnsi="Lucida Sans Unicode" w:cs="Lucida Sans Unicode"/>
                <w:sz w:val="22"/>
                <w:szCs w:val="22"/>
              </w:rPr>
              <w:t>remains</w:t>
            </w:r>
            <w:r w:rsidRPr="007B25F0" w:rsidR="614368CF">
              <w:rPr>
                <w:rFonts w:ascii="Lucida Sans Unicode" w:hAnsi="Lucida Sans Unicode" w:cs="Lucida Sans Unicode"/>
                <w:sz w:val="22"/>
                <w:szCs w:val="22"/>
              </w:rPr>
              <w:t xml:space="preserve"> on track with the core concept and scope of a peer-to-peer moving services marketplace clearly defined and agreed upon by the team.</w:t>
            </w:r>
          </w:p>
          <w:p w:rsidRPr="00A4004A" w:rsidR="00A4004A" w:rsidP="007B25F0" w:rsidRDefault="00A4004A" w14:paraId="2314EFBB" wp14:textId="1BB51870">
            <w:pPr>
              <w:pStyle w:val="ListParagraph"/>
              <w:numPr>
                <w:ilvl w:val="0"/>
                <w:numId w:val="2"/>
              </w:numPr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7B25F0" w:rsidR="614368CF">
              <w:rPr>
                <w:rFonts w:ascii="Lucida Sans Unicode" w:hAnsi="Lucida Sans Unicode" w:cs="Lucida Sans Unicode"/>
                <w:sz w:val="22"/>
                <w:szCs w:val="22"/>
              </w:rPr>
              <w:t xml:space="preserve">During the reporting period, we </w:t>
            </w:r>
            <w:r w:rsidRPr="007B25F0" w:rsidR="614368CF">
              <w:rPr>
                <w:rFonts w:ascii="Lucida Sans Unicode" w:hAnsi="Lucida Sans Unicode" w:cs="Lucida Sans Unicode"/>
                <w:sz w:val="22"/>
                <w:szCs w:val="22"/>
              </w:rPr>
              <w:t>identified</w:t>
            </w:r>
            <w:r w:rsidRPr="007B25F0" w:rsidR="614368CF">
              <w:rPr>
                <w:rFonts w:ascii="Lucida Sans Unicode" w:hAnsi="Lucida Sans Unicode" w:cs="Lucida Sans Unicode"/>
                <w:sz w:val="22"/>
                <w:szCs w:val="22"/>
              </w:rPr>
              <w:t xml:space="preserve"> the main user groups (customers, movers, and service providers) and outlined how each group will interact with the system, ensuring the platform addresses real user needs.</w:t>
            </w:r>
          </w:p>
          <w:p w:rsidRPr="00A4004A" w:rsidR="00A4004A" w:rsidP="007B25F0" w:rsidRDefault="00A4004A" w14:paraId="70515B58" wp14:textId="22F25211">
            <w:pPr>
              <w:pStyle w:val="ListParagraph"/>
              <w:numPr>
                <w:ilvl w:val="0"/>
                <w:numId w:val="2"/>
              </w:numPr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7B25F0" w:rsidR="614368CF">
              <w:rPr>
                <w:rFonts w:ascii="Lucida Sans Unicode" w:hAnsi="Lucida Sans Unicode" w:cs="Lucida Sans Unicode"/>
                <w:sz w:val="22"/>
                <w:szCs w:val="22"/>
              </w:rPr>
              <w:t xml:space="preserve">Key project outcomes and features were documented, including listings, bookings, payments, reviews, and administrative support tools, providing </w:t>
            </w:r>
            <w:r w:rsidRPr="007B25F0" w:rsidR="614368CF">
              <w:rPr>
                <w:rFonts w:ascii="Lucida Sans Unicode" w:hAnsi="Lucida Sans Unicode" w:cs="Lucida Sans Unicode"/>
                <w:sz w:val="22"/>
                <w:szCs w:val="22"/>
              </w:rPr>
              <w:t>a strong foundation</w:t>
            </w:r>
            <w:r w:rsidRPr="007B25F0" w:rsidR="614368CF">
              <w:rPr>
                <w:rFonts w:ascii="Lucida Sans Unicode" w:hAnsi="Lucida Sans Unicode" w:cs="Lucida Sans Unicode"/>
                <w:sz w:val="22"/>
                <w:szCs w:val="22"/>
              </w:rPr>
              <w:t xml:space="preserve"> for development.</w:t>
            </w:r>
          </w:p>
          <w:p w:rsidRPr="00A4004A" w:rsidR="00A4004A" w:rsidP="007B25F0" w:rsidRDefault="00A4004A" w14:paraId="13AC7CC6" wp14:textId="50CA60C9">
            <w:pPr>
              <w:pStyle w:val="ListParagraph"/>
              <w:numPr>
                <w:ilvl w:val="0"/>
                <w:numId w:val="2"/>
              </w:numPr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7B25F0" w:rsidR="614368CF">
              <w:rPr>
                <w:rFonts w:ascii="Lucida Sans Unicode" w:hAnsi="Lucida Sans Unicode" w:cs="Lucida Sans Unicode"/>
                <w:sz w:val="22"/>
                <w:szCs w:val="22"/>
              </w:rPr>
              <w:t>Major deliverables such as system requirements, planned database design, and user interface wireframes were outlined to guide upcoming implementation</w:t>
            </w:r>
            <w:r w:rsidRPr="007B25F0" w:rsidR="61DB00FD">
              <w:rPr>
                <w:rFonts w:ascii="Lucida Sans Unicode" w:hAnsi="Lucida Sans Unicode" w:cs="Lucida Sans Unicode"/>
                <w:sz w:val="22"/>
                <w:szCs w:val="22"/>
              </w:rPr>
              <w:t xml:space="preserve"> work.</w:t>
            </w:r>
          </w:p>
          <w:p w:rsidRPr="00A4004A" w:rsidR="00A4004A" w:rsidP="007B25F0" w:rsidRDefault="00A4004A" w14:paraId="354F1FCD" wp14:textId="766EB6FC">
            <w:pPr>
              <w:pStyle w:val="ListParagraph"/>
              <w:numPr>
                <w:ilvl w:val="0"/>
                <w:numId w:val="2"/>
              </w:numPr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7B25F0" w:rsidR="61DB00FD">
              <w:rPr>
                <w:rFonts w:ascii="Lucida Sans Unicode" w:hAnsi="Lucida Sans Unicode" w:cs="Lucida Sans Unicode"/>
                <w:sz w:val="22"/>
                <w:szCs w:val="22"/>
              </w:rPr>
              <w:t xml:space="preserve">The team also </w:t>
            </w:r>
            <w:r w:rsidRPr="007B25F0" w:rsidR="61DB00FD">
              <w:rPr>
                <w:rFonts w:ascii="Lucida Sans Unicode" w:hAnsi="Lucida Sans Unicode" w:cs="Lucida Sans Unicode"/>
                <w:sz w:val="22"/>
                <w:szCs w:val="22"/>
              </w:rPr>
              <w:t>identified</w:t>
            </w:r>
            <w:r w:rsidRPr="007B25F0" w:rsidR="61DB00FD">
              <w:rPr>
                <w:rFonts w:ascii="Lucida Sans Unicode" w:hAnsi="Lucida Sans Unicode" w:cs="Lucida Sans Unicode"/>
                <w:sz w:val="22"/>
                <w:szCs w:val="22"/>
              </w:rPr>
              <w:t xml:space="preserve"> potential risks and challenges early, including role permissions, system integration, and security concerns, and put clear mitigation strategies in place.</w:t>
            </w:r>
          </w:p>
          <w:p w:rsidRPr="00A4004A" w:rsidR="00A4004A" w:rsidP="007B25F0" w:rsidRDefault="00A4004A" w14:paraId="6FB5F477" wp14:textId="4505684A">
            <w:pPr>
              <w:pStyle w:val="ListParagraph"/>
              <w:numPr>
                <w:ilvl w:val="0"/>
                <w:numId w:val="2"/>
              </w:numPr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7B25F0" w:rsidR="61DB00FD">
              <w:rPr>
                <w:rFonts w:ascii="Lucida Sans Unicode" w:hAnsi="Lucida Sans Unicode" w:cs="Lucida Sans Unicode"/>
                <w:sz w:val="22"/>
                <w:szCs w:val="22"/>
              </w:rPr>
              <w:t>Overall, the project is in a healthy state, with clear steps planned for the upcoming development phase and responsibilities distributed across team members.</w:t>
            </w:r>
          </w:p>
          <w:p w:rsidRPr="00A4004A" w:rsidR="00A4004A" w:rsidP="007B25F0" w:rsidRDefault="00A4004A" w14:paraId="45FB0818" wp14:textId="25947F85"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</w:tbl>
    <w:p xmlns:wp14="http://schemas.microsoft.com/office/word/2010/wordml" w:rsidRPr="00024E8F" w:rsidR="00A4004A" w:rsidRDefault="00A4004A" w14:paraId="049F31CB" wp14:textId="77777777">
      <w:pPr>
        <w:rPr>
          <w:sz w:val="16"/>
          <w:szCs w:val="16"/>
        </w:rPr>
      </w:pPr>
    </w:p>
    <w:p xmlns:wp14="http://schemas.microsoft.com/office/word/2010/wordml" w:rsidRPr="00024E8F" w:rsidR="00024E8F" w:rsidRDefault="00024E8F" w14:paraId="53128261" wp14:textId="77777777">
      <w:pPr>
        <w:rPr>
          <w:sz w:val="16"/>
          <w:szCs w:val="16"/>
        </w:rPr>
      </w:pPr>
    </w:p>
    <w:p w:rsidR="56C95A42" w:rsidP="56C95A42" w:rsidRDefault="56C95A42" w14:paraId="11AA6458" w14:textId="7AEDC539">
      <w:pPr>
        <w:rPr>
          <w:sz w:val="16"/>
          <w:szCs w:val="16"/>
        </w:rPr>
      </w:pPr>
    </w:p>
    <w:p w:rsidR="56C95A42" w:rsidP="56C95A42" w:rsidRDefault="56C95A42" w14:paraId="630A36CF" w14:textId="7A8A0293">
      <w:pPr>
        <w:rPr>
          <w:sz w:val="16"/>
          <w:szCs w:val="16"/>
        </w:rPr>
      </w:pPr>
    </w:p>
    <w:p w:rsidR="56C95A42" w:rsidP="56C95A42" w:rsidRDefault="56C95A42" w14:paraId="2DA7644A" w14:textId="7C45FA39">
      <w:pPr>
        <w:rPr>
          <w:sz w:val="16"/>
          <w:szCs w:val="16"/>
        </w:rPr>
      </w:pPr>
    </w:p>
    <w:p w:rsidR="0D05A5F8" w:rsidP="0D05A5F8" w:rsidRDefault="0D05A5F8" w14:paraId="5F119A08" w14:textId="6E62DE4E">
      <w:pPr>
        <w:rPr>
          <w:sz w:val="16"/>
          <w:szCs w:val="16"/>
        </w:rPr>
      </w:pPr>
    </w:p>
    <w:p w:rsidR="0D05A5F8" w:rsidP="0D05A5F8" w:rsidRDefault="0D05A5F8" w14:paraId="376E80E0" w14:textId="0F52CABA">
      <w:pPr>
        <w:rPr>
          <w:sz w:val="16"/>
          <w:szCs w:val="16"/>
        </w:rPr>
      </w:pPr>
    </w:p>
    <w:p w:rsidR="56C95A42" w:rsidP="56C95A42" w:rsidRDefault="56C95A42" w14:paraId="5F19CA85" w14:textId="0A7F04DD">
      <w:pPr>
        <w:rPr>
          <w:sz w:val="16"/>
          <w:szCs w:val="16"/>
        </w:rPr>
      </w:pPr>
    </w:p>
    <w:p w:rsidR="56C95A42" w:rsidP="56C95A42" w:rsidRDefault="56C95A42" w14:paraId="0E2C0B6E" w14:textId="6E91DDBB">
      <w:pPr>
        <w:rPr>
          <w:sz w:val="16"/>
          <w:szCs w:val="16"/>
        </w:rPr>
      </w:pPr>
    </w:p>
    <w:tbl>
      <w:tblPr>
        <w:tblW w:w="8931" w:type="dxa"/>
        <w:tblInd w:w="-137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465"/>
        <w:gridCol w:w="4466"/>
      </w:tblGrid>
      <w:tr xmlns:wp14="http://schemas.microsoft.com/office/word/2010/wordml" w:rsidR="00024E8F" w:rsidTr="0D05A5F8" w14:paraId="388A1179" wp14:textId="77777777">
        <w:trPr>
          <w:cantSplit/>
          <w:trHeight w:val="240"/>
        </w:trPr>
        <w:tc>
          <w:tcPr>
            <w:tcW w:w="44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E8F" w:rsidP="00024E8F" w:rsidRDefault="00024E8F" w14:paraId="26A70779" wp14:textId="77777777">
            <w:pPr>
              <w:rPr>
                <w:rFonts w:ascii="Arial" w:hAnsi="Arial" w:eastAsia="ヒラギノ角ゴ Pro W3"/>
                <w:sz w:val="22"/>
                <w:lang w:val="en-GB"/>
              </w:rPr>
            </w:pPr>
            <w:r w:rsidRPr="00024E8F">
              <w:rPr>
                <w:rFonts w:ascii="Futura Condensed" w:hAnsi="Futura Condensed"/>
                <w:b/>
                <w:sz w:val="28"/>
                <w:szCs w:val="28"/>
                <w:lang w:val="en-CA" w:eastAsia="en-CA"/>
              </w:rPr>
              <w:t>Accomplishments As Planned</w:t>
            </w:r>
          </w:p>
        </w:tc>
        <w:tc>
          <w:tcPr>
            <w:tcW w:w="4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E8F" w:rsidP="00024E8F" w:rsidRDefault="00024E8F" w14:paraId="287FF855" wp14:textId="77777777">
            <w:pPr>
              <w:rPr>
                <w:rFonts w:ascii="Arial" w:hAnsi="Arial" w:eastAsia="ヒラギノ角ゴ Pro W3"/>
                <w:sz w:val="22"/>
                <w:lang w:val="en-GB"/>
              </w:rPr>
            </w:pPr>
            <w:r w:rsidRPr="00024E8F">
              <w:rPr>
                <w:rFonts w:ascii="Futura Condensed" w:hAnsi="Futura Condensed"/>
                <w:b/>
                <w:sz w:val="28"/>
                <w:szCs w:val="28"/>
                <w:lang w:val="en-CA" w:eastAsia="en-CA"/>
              </w:rPr>
              <w:t>Planned but not Accomplished</w:t>
            </w:r>
          </w:p>
        </w:tc>
      </w:tr>
      <w:tr xmlns:wp14="http://schemas.microsoft.com/office/word/2010/wordml" w:rsidR="00024E8F" w:rsidTr="0D05A5F8" w14:paraId="62486C05" wp14:textId="77777777">
        <w:trPr>
          <w:cantSplit/>
          <w:trHeight w:val="240"/>
        </w:trPr>
        <w:tc>
          <w:tcPr>
            <w:tcW w:w="44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E8F" w:rsidP="4953FEEE" w:rsidRDefault="00024E8F" w14:paraId="4101652C" wp14:textId="4FA0872A">
            <w:pPr>
              <w:pStyle w:val="Heading5A"/>
              <w:numPr>
                <w:ilvl w:val="0"/>
                <w:numId w:val="1"/>
              </w:numPr>
              <w:tabs>
                <w:tab w:val="left" w:pos="360"/>
              </w:tabs>
              <w:rPr>
                <w:b w:val="0"/>
                <w:bCs w:val="0"/>
                <w:u w:val="none"/>
              </w:rPr>
            </w:pPr>
            <w:r w:rsidR="4C378A9D">
              <w:rPr>
                <w:b w:val="0"/>
                <w:bCs w:val="0"/>
                <w:u w:val="none"/>
              </w:rPr>
              <w:t>Finalized the project concept and scope for a peer-to-peer moving marketplace.</w:t>
            </w:r>
          </w:p>
          <w:p w:rsidR="1E55143F" w:rsidP="4953FEEE" w:rsidRDefault="1E55143F" w14:paraId="4EBE0188" w14:textId="1CA66B72">
            <w:pPr>
              <w:pStyle w:val="Default"/>
              <w:numPr>
                <w:ilvl w:val="0"/>
                <w:numId w:val="1"/>
              </w:numPr>
              <w:tabs>
                <w:tab w:val="left" w:leader="none" w:pos="360"/>
              </w:tabs>
              <w:rPr>
                <w:u w:val="none"/>
              </w:rPr>
            </w:pPr>
            <w:r w:rsidR="1E55143F">
              <w:rPr>
                <w:u w:val="none"/>
              </w:rPr>
              <w:t xml:space="preserve">Define </w:t>
            </w:r>
            <w:r w:rsidR="326C8DB1">
              <w:rPr>
                <w:u w:val="none"/>
              </w:rPr>
              <w:t>business problems</w:t>
            </w:r>
            <w:r w:rsidR="1E55143F">
              <w:rPr>
                <w:u w:val="none"/>
              </w:rPr>
              <w:t xml:space="preserve"> and </w:t>
            </w:r>
            <w:r w:rsidR="30B2DC1B">
              <w:rPr>
                <w:u w:val="none"/>
              </w:rPr>
              <w:t>opportunities</w:t>
            </w:r>
            <w:r w:rsidR="1E55143F">
              <w:rPr>
                <w:u w:val="none"/>
              </w:rPr>
              <w:t xml:space="preserve"> based on industry research and </w:t>
            </w:r>
            <w:r w:rsidRPr="4953FEEE" w:rsidR="11684A7F">
              <w:rPr>
                <w:noProof w:val="0"/>
                <w:u w:val="none"/>
                <w:lang w:val="en-US"/>
              </w:rPr>
              <w:t>statistics</w:t>
            </w:r>
            <w:r w:rsidR="1E55143F">
              <w:rPr>
                <w:u w:val="none"/>
              </w:rPr>
              <w:t>.</w:t>
            </w:r>
          </w:p>
          <w:p w:rsidR="159B2D02" w:rsidP="4953FEEE" w:rsidRDefault="159B2D02" w14:paraId="7C55FBAD" w14:textId="301F3E0F">
            <w:pPr>
              <w:pStyle w:val="Default"/>
              <w:numPr>
                <w:ilvl w:val="0"/>
                <w:numId w:val="1"/>
              </w:numPr>
              <w:tabs>
                <w:tab w:val="left" w:leader="none" w:pos="360"/>
              </w:tabs>
              <w:rPr/>
            </w:pPr>
            <w:r w:rsidR="159B2D02">
              <w:rPr/>
              <w:t>Identified</w:t>
            </w:r>
            <w:r w:rsidR="159B2D02">
              <w:rPr/>
              <w:t xml:space="preserve"> key user groups: customers, independent </w:t>
            </w:r>
            <w:r w:rsidR="159B2D02">
              <w:rPr/>
              <w:t>movers,</w:t>
            </w:r>
            <w:r w:rsidR="159B2D02">
              <w:rPr/>
              <w:t xml:space="preserve"> and service providers.</w:t>
            </w:r>
          </w:p>
          <w:p w:rsidR="602300B5" w:rsidP="4953FEEE" w:rsidRDefault="602300B5" w14:paraId="2850BE47" w14:textId="57AA32CD">
            <w:pPr>
              <w:pStyle w:val="Default"/>
              <w:numPr>
                <w:ilvl w:val="0"/>
                <w:numId w:val="1"/>
              </w:numPr>
              <w:tabs>
                <w:tab w:val="left" w:leader="none" w:pos="360"/>
              </w:tabs>
              <w:rPr/>
            </w:pPr>
            <w:r w:rsidR="602300B5">
              <w:rPr/>
              <w:t>Documented desired project outcomes and functional requirements.</w:t>
            </w:r>
          </w:p>
          <w:p w:rsidR="383165E4" w:rsidP="4953FEEE" w:rsidRDefault="383165E4" w14:paraId="6590DF90" w14:textId="005C1228">
            <w:pPr>
              <w:pStyle w:val="Default"/>
              <w:numPr>
                <w:ilvl w:val="0"/>
                <w:numId w:val="1"/>
              </w:numPr>
              <w:tabs>
                <w:tab w:val="left" w:leader="none" w:pos="360"/>
              </w:tabs>
              <w:rPr/>
            </w:pPr>
            <w:r w:rsidR="383165E4">
              <w:rPr/>
              <w:t xml:space="preserve">Established core system features including listings, </w:t>
            </w:r>
            <w:r w:rsidR="31DD8099">
              <w:rPr/>
              <w:t>bookings</w:t>
            </w:r>
            <w:r w:rsidR="383165E4">
              <w:rPr/>
              <w:t xml:space="preserve">, </w:t>
            </w:r>
            <w:r w:rsidR="383165E4">
              <w:rPr/>
              <w:t>pa</w:t>
            </w:r>
            <w:r w:rsidR="67B9849D">
              <w:rPr/>
              <w:t>yments</w:t>
            </w:r>
            <w:r w:rsidR="67B9849D">
              <w:rPr/>
              <w:t xml:space="preserve"> and reviews.</w:t>
            </w:r>
          </w:p>
          <w:p w:rsidR="11A2A18E" w:rsidP="4953FEEE" w:rsidRDefault="11A2A18E" w14:paraId="75E5A599" w14:textId="03E89D5B">
            <w:pPr>
              <w:pStyle w:val="Default"/>
              <w:numPr>
                <w:ilvl w:val="0"/>
                <w:numId w:val="1"/>
              </w:numPr>
              <w:tabs>
                <w:tab w:val="left" w:leader="none" w:pos="360"/>
              </w:tabs>
              <w:rPr/>
            </w:pPr>
            <w:r w:rsidR="11A2A18E">
              <w:rPr/>
              <w:t>Outlined</w:t>
            </w:r>
            <w:r w:rsidR="435532F3">
              <w:rPr/>
              <w:t xml:space="preserve"> key </w:t>
            </w:r>
            <w:r w:rsidR="54D3A040">
              <w:rPr/>
              <w:t>deliverables</w:t>
            </w:r>
            <w:r w:rsidR="3769F286">
              <w:rPr/>
              <w:t>,</w:t>
            </w:r>
            <w:r w:rsidR="3769F286">
              <w:rPr/>
              <w:t xml:space="preserve"> </w:t>
            </w:r>
            <w:r w:rsidR="435532F3">
              <w:rPr/>
              <w:t xml:space="preserve">including database design, UI wireframes, and </w:t>
            </w:r>
            <w:r w:rsidR="1B82DB98">
              <w:rPr/>
              <w:t>documentation</w:t>
            </w:r>
            <w:r w:rsidR="435532F3">
              <w:rPr/>
              <w:t>.</w:t>
            </w:r>
          </w:p>
          <w:p w:rsidRPr="00024E8F" w:rsidR="00024E8F" w:rsidP="00024E8F" w:rsidRDefault="00024E8F" w14:paraId="4B99056E" wp14:textId="77777777">
            <w:pPr>
              <w:pStyle w:val="Default"/>
              <w:rPr>
                <w:lang w:val="en-GB"/>
              </w:rPr>
            </w:pPr>
          </w:p>
        </w:tc>
        <w:tc>
          <w:tcPr>
            <w:tcW w:w="4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E8F" w:rsidP="0D05A5F8" w:rsidRDefault="00024E8F" w14:paraId="49D1E95A" wp14:textId="3431FB05">
            <w:pPr>
              <w:pStyle w:val="Default"/>
              <w:numPr>
                <w:ilvl w:val="0"/>
                <w:numId w:val="1"/>
              </w:numPr>
              <w:suppressLineNumbers w:val="0"/>
              <w:tabs>
                <w:tab w:val="left" w:leader="none" w:pos="360"/>
              </w:tabs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b w:val="0"/>
                <w:bCs w:val="0"/>
                <w:u w:val="none"/>
              </w:rPr>
            </w:pPr>
            <w:r w:rsidR="0F79B324">
              <w:rPr>
                <w:b w:val="0"/>
                <w:bCs w:val="0"/>
                <w:u w:val="none"/>
              </w:rPr>
              <w:t>We had initially planned to have real users test the prototype so we can get feedback that can im</w:t>
            </w:r>
            <w:r w:rsidR="68BE9A84">
              <w:rPr>
                <w:b w:val="0"/>
                <w:bCs w:val="0"/>
                <w:u w:val="none"/>
              </w:rPr>
              <w:t>prove the user experience</w:t>
            </w:r>
            <w:r w:rsidR="1E750B6E">
              <w:rPr>
                <w:b w:val="0"/>
                <w:bCs w:val="0"/>
                <w:u w:val="none"/>
              </w:rPr>
              <w:t>. H</w:t>
            </w:r>
            <w:r w:rsidR="68BE9A84">
              <w:rPr>
                <w:b w:val="0"/>
                <w:bCs w:val="0"/>
                <w:u w:val="none"/>
              </w:rPr>
              <w:t>owever</w:t>
            </w:r>
            <w:r w:rsidR="005CD6B1">
              <w:rPr>
                <w:b w:val="0"/>
                <w:bCs w:val="0"/>
                <w:u w:val="none"/>
              </w:rPr>
              <w:t>,</w:t>
            </w:r>
            <w:r w:rsidR="68BE9A84">
              <w:rPr>
                <w:b w:val="0"/>
                <w:bCs w:val="0"/>
                <w:u w:val="none"/>
              </w:rPr>
              <w:t xml:space="preserve"> due to time </w:t>
            </w:r>
            <w:r w:rsidR="052D88B9">
              <w:rPr>
                <w:b w:val="0"/>
                <w:bCs w:val="0"/>
                <w:u w:val="none"/>
              </w:rPr>
              <w:t>constraints,</w:t>
            </w:r>
            <w:r w:rsidR="68BE9A84">
              <w:rPr>
                <w:b w:val="0"/>
                <w:bCs w:val="0"/>
                <w:u w:val="none"/>
              </w:rPr>
              <w:t xml:space="preserve"> </w:t>
            </w:r>
            <w:r w:rsidR="73C69585">
              <w:rPr>
                <w:b w:val="0"/>
                <w:bCs w:val="0"/>
                <w:u w:val="none"/>
              </w:rPr>
              <w:t xml:space="preserve">we were only able to test the prototype within the team. </w:t>
            </w:r>
          </w:p>
          <w:p w:rsidR="00024E8F" w:rsidP="0D05A5F8" w:rsidRDefault="00024E8F" w14:paraId="1231ABA4" wp14:textId="15CACB90">
            <w:pPr>
              <w:pStyle w:val="Default"/>
              <w:numPr>
                <w:ilvl w:val="0"/>
                <w:numId w:val="1"/>
              </w:numPr>
              <w:suppressLineNumbers w:val="0"/>
              <w:tabs>
                <w:tab w:val="left" w:leader="none" w:pos="360"/>
              </w:tabs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b w:val="0"/>
                <w:bCs w:val="0"/>
                <w:u w:val="none"/>
              </w:rPr>
            </w:pPr>
            <w:r w:rsidR="265BD43E">
              <w:rPr>
                <w:b w:val="0"/>
                <w:bCs w:val="0"/>
                <w:u w:val="none"/>
              </w:rPr>
              <w:t xml:space="preserve">We were </w:t>
            </w:r>
            <w:r w:rsidR="72E13F87">
              <w:rPr>
                <w:b w:val="0"/>
                <w:bCs w:val="0"/>
                <w:u w:val="none"/>
              </w:rPr>
              <w:t>init</w:t>
            </w:r>
            <w:r w:rsidR="213C7FFF">
              <w:rPr>
                <w:b w:val="0"/>
                <w:bCs w:val="0"/>
                <w:u w:val="none"/>
              </w:rPr>
              <w:t>ia</w:t>
            </w:r>
            <w:r w:rsidR="72E13F87">
              <w:rPr>
                <w:b w:val="0"/>
                <w:bCs w:val="0"/>
                <w:u w:val="none"/>
              </w:rPr>
              <w:t xml:space="preserve">lly </w:t>
            </w:r>
            <w:r w:rsidR="343568B2">
              <w:rPr>
                <w:b w:val="0"/>
                <w:bCs w:val="0"/>
                <w:u w:val="none"/>
              </w:rPr>
              <w:t xml:space="preserve">thinking of creating an iOS app as well, but due to time constraints we </w:t>
            </w:r>
            <w:r w:rsidR="343568B2">
              <w:rPr>
                <w:b w:val="0"/>
                <w:bCs w:val="0"/>
                <w:u w:val="none"/>
              </w:rPr>
              <w:t>could not</w:t>
            </w:r>
            <w:r w:rsidR="343568B2">
              <w:rPr>
                <w:b w:val="0"/>
                <w:bCs w:val="0"/>
                <w:u w:val="none"/>
              </w:rPr>
              <w:t xml:space="preserve"> do it. </w:t>
            </w:r>
          </w:p>
          <w:p w:rsidR="00024E8F" w:rsidP="0D05A5F8" w:rsidRDefault="00024E8F" w14:paraId="1299C43A" wp14:textId="0E0763D2">
            <w:pPr>
              <w:pStyle w:val="Default"/>
              <w:suppressLineNumbers w:val="0"/>
              <w:tabs>
                <w:tab w:val="left" w:leader="none" w:pos="360"/>
              </w:tabs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b w:val="0"/>
                <w:bCs w:val="0"/>
                <w:u w:val="none"/>
              </w:rPr>
            </w:pPr>
          </w:p>
        </w:tc>
      </w:tr>
    </w:tbl>
    <w:p w:rsidR="4953FEEE" w:rsidRDefault="4953FEEE" w14:paraId="56F82CBB" w14:textId="364BCDDB"/>
    <w:p xmlns:wp14="http://schemas.microsoft.com/office/word/2010/wordml" w:rsidR="00024E8F" w:rsidRDefault="00024E8F" w14:paraId="1FC39945" wp14:textId="77777777"/>
    <w:p xmlns:wp14="http://schemas.microsoft.com/office/word/2010/wordml" w:rsidR="00024E8F" w:rsidRDefault="00024E8F" w14:paraId="739ACBC3" wp14:textId="1A534411">
      <w:r w:rsidR="00024E8F">
        <w:rPr/>
        <w:t>Upcoming Objectives</w:t>
      </w:r>
      <w:r w:rsidR="00FC5C85">
        <w:rPr/>
        <w:t xml:space="preserve"> for </w:t>
      </w:r>
      <w:r w:rsidR="00B22C7E">
        <w:rPr/>
        <w:t>Jan 19, 20</w:t>
      </w:r>
      <w:r w:rsidR="06213337">
        <w:rPr/>
        <w:t>26</w:t>
      </w:r>
      <w:r w:rsidR="00B22C7E">
        <w:rPr/>
        <w:t xml:space="preserve"> to Feb 1, 20</w:t>
      </w:r>
      <w:r w:rsidR="63D833F9">
        <w:rPr/>
        <w:t>26</w:t>
      </w:r>
    </w:p>
    <w:p xmlns:wp14="http://schemas.microsoft.com/office/word/2010/wordml" w:rsidR="00024E8F" w:rsidRDefault="00024E8F" w14:paraId="0562CB0E" wp14:textId="77777777"/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385"/>
        <w:gridCol w:w="1905"/>
        <w:gridCol w:w="2370"/>
        <w:gridCol w:w="1935"/>
      </w:tblGrid>
      <w:tr w:rsidR="4953FEEE" w:rsidTr="007B25F0" w14:paraId="44BB0D8C">
        <w:trPr>
          <w:trHeight w:val="300"/>
        </w:trPr>
        <w:tc>
          <w:tcPr>
            <w:tcW w:w="23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808080" w:themeFill="background1" w:themeFillShade="80"/>
            <w:tcMar/>
            <w:vAlign w:val="top"/>
          </w:tcPr>
          <w:p w:rsidR="4953FEEE" w:rsidP="4953FEEE" w:rsidRDefault="4953FEEE" w14:paraId="41BBA48D" w14:textId="291F7D7A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4275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808080" w:themeFill="background1" w:themeFillShade="80"/>
            <w:tcMar/>
            <w:vAlign w:val="top"/>
          </w:tcPr>
          <w:p w:rsidR="4953FEEE" w:rsidP="4953FEEE" w:rsidRDefault="4953FEEE" w14:paraId="1768C60B" w14:textId="31466CA1">
            <w:pPr>
              <w:spacing w:before="0" w:beforeAutospacing="off" w:after="0" w:afterAutospacing="off"/>
            </w:pPr>
            <w:r w:rsidRPr="4953FEEE" w:rsidR="4953FEEE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Planned Activities/Tasks for Next Period</w:t>
            </w:r>
            <w:r w:rsidRPr="4953FEEE" w:rsidR="4953FEEE">
              <w:rPr>
                <w:rFonts w:ascii="Aptos" w:hAnsi="Aptos" w:eastAsia="Aptos" w:cs="Aptos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</w:tc>
        <w:tc>
          <w:tcPr>
            <w:tcW w:w="1935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808080" w:themeFill="background1" w:themeFillShade="80"/>
            <w:tcMar/>
            <w:vAlign w:val="top"/>
          </w:tcPr>
          <w:p w:rsidR="4953FEEE" w:rsidP="4953FEEE" w:rsidRDefault="4953FEEE" w14:paraId="088BD972" w14:textId="688FAD44">
            <w:pPr>
              <w:spacing w:before="0" w:beforeAutospacing="off" w:after="0" w:afterAutospacing="off"/>
            </w:pPr>
            <w:r w:rsidRPr="4953FEEE" w:rsidR="4953FEEE">
              <w:rPr>
                <w:rFonts w:ascii="Aptos" w:hAnsi="Aptos" w:eastAsia="Aptos" w:cs="Aptos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</w:tc>
      </w:tr>
      <w:tr w:rsidR="4953FEEE" w:rsidTr="007B25F0" w14:paraId="70992116">
        <w:trPr>
          <w:trHeight w:val="300"/>
        </w:trPr>
        <w:tc>
          <w:tcPr>
            <w:tcW w:w="23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6B6F8EBE" w14:textId="3DA39312">
            <w:pPr>
              <w:spacing w:before="0" w:beforeAutospacing="off" w:after="0" w:afterAutospacing="off"/>
              <w:jc w:val="center"/>
            </w:pPr>
            <w:r w:rsidRPr="4953FEEE" w:rsidR="4953FEEE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Activity/Task </w:t>
            </w:r>
          </w:p>
        </w:tc>
        <w:tc>
          <w:tcPr>
            <w:tcW w:w="19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7B771B97" w14:textId="0B1C33DB">
            <w:pPr>
              <w:spacing w:before="0" w:beforeAutospacing="off" w:after="0" w:afterAutospacing="off"/>
              <w:jc w:val="center"/>
            </w:pPr>
            <w:r w:rsidRPr="4953FEEE" w:rsidR="4953FEEE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Assigned To </w:t>
            </w:r>
          </w:p>
        </w:tc>
        <w:tc>
          <w:tcPr>
            <w:tcW w:w="237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71630CCF" w14:textId="2CBD0D13">
            <w:pPr>
              <w:spacing w:before="0" w:beforeAutospacing="off" w:after="0" w:afterAutospacing="off"/>
              <w:jc w:val="center"/>
            </w:pPr>
            <w:r w:rsidRPr="4953FEEE" w:rsidR="4953FEEE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Duration </w:t>
            </w:r>
          </w:p>
        </w:tc>
        <w:tc>
          <w:tcPr>
            <w:tcW w:w="19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771C69D8" w14:textId="38F66E88">
            <w:pPr>
              <w:spacing w:before="0" w:beforeAutospacing="off" w:after="0" w:afterAutospacing="off"/>
              <w:jc w:val="center"/>
            </w:pPr>
            <w:r w:rsidRPr="4953FEEE" w:rsidR="4953FEEE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Date </w:t>
            </w:r>
          </w:p>
        </w:tc>
      </w:tr>
      <w:tr w:rsidR="4953FEEE" w:rsidTr="007B25F0" w14:paraId="62FD8DAD">
        <w:trPr>
          <w:trHeight w:val="300"/>
        </w:trPr>
        <w:tc>
          <w:tcPr>
            <w:tcW w:w="23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2AE84A1F" w14:textId="6387F82D">
            <w:pPr>
              <w:spacing w:before="240" w:beforeAutospacing="off" w:after="240" w:afterAutospacing="off"/>
            </w:pPr>
            <w:r w:rsidRPr="4953FEEE" w:rsidR="4953FEEE">
              <w:rPr>
                <w:rFonts w:ascii="Times New Roman" w:hAnsi="Times New Roman" w:eastAsia="Times New Roman" w:cs="Times New Roman"/>
                <w:sz w:val="24"/>
                <w:szCs w:val="24"/>
              </w:rPr>
              <w:t>Implement role-based access control for Guest, Registered User, Vendor, Owner, Support Staff, and Manager across the web application</w:t>
            </w:r>
          </w:p>
        </w:tc>
        <w:tc>
          <w:tcPr>
            <w:tcW w:w="19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2A981E87" w14:textId="616D70FB">
            <w:pPr>
              <w:spacing w:before="240" w:beforeAutospacing="off" w:after="240" w:afterAutospacing="off"/>
            </w:pPr>
            <w:r w:rsidRPr="007B25F0" w:rsidR="4953FEEE"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 xml:space="preserve"> </w:t>
            </w:r>
            <w:r w:rsidRPr="007B25F0" w:rsidR="4953FEEE">
              <w:rPr>
                <w:rFonts w:ascii="Times New Roman" w:hAnsi="Times New Roman" w:eastAsia="Times New Roman" w:cs="Times New Roman"/>
                <w:sz w:val="24"/>
                <w:szCs w:val="24"/>
              </w:rPr>
              <w:t>John Wilson / Laksh</w:t>
            </w:r>
            <w:r w:rsidRPr="007B25F0" w:rsidR="784CB43F">
              <w:rPr>
                <w:rFonts w:ascii="Times New Roman" w:hAnsi="Times New Roman" w:eastAsia="Times New Roman" w:cs="Times New Roman"/>
                <w:sz w:val="24"/>
                <w:szCs w:val="24"/>
              </w:rPr>
              <w:t>a</w:t>
            </w:r>
            <w:r w:rsidRPr="007B25F0" w:rsidR="4953FEE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7FD9BC8E" w14:textId="77F18162">
            <w:pPr>
              <w:spacing w:before="0" w:beforeAutospacing="off" w:after="0" w:afterAutospacing="off"/>
            </w:pPr>
            <w:r w:rsidRPr="4953FEEE" w:rsidR="4953FEEE"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 xml:space="preserve"> 2 Days</w:t>
            </w:r>
          </w:p>
        </w:tc>
        <w:tc>
          <w:tcPr>
            <w:tcW w:w="19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70B9118B" w14:textId="6CB1CD12">
            <w:pPr>
              <w:spacing w:before="0" w:beforeAutospacing="off" w:after="0" w:afterAutospacing="off"/>
            </w:pPr>
            <w:r w:rsidRPr="4953FEEE" w:rsidR="4953FEEE"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 xml:space="preserve"> Jan 20</w:t>
            </w:r>
            <w:r w:rsidRPr="4953FEEE" w:rsidR="4953FEEE">
              <w:rPr>
                <w:rFonts w:ascii="Lucida Sans Unicode" w:hAnsi="Lucida Sans Unicode" w:eastAsia="Lucida Sans Unicode" w:cs="Lucida Sans Unicode"/>
                <w:sz w:val="22"/>
                <w:szCs w:val="22"/>
                <w:vertAlign w:val="superscript"/>
              </w:rPr>
              <w:t>th</w:t>
            </w:r>
            <w:r w:rsidRPr="4953FEEE" w:rsidR="4953FEEE"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 xml:space="preserve"> 2026</w:t>
            </w:r>
          </w:p>
        </w:tc>
      </w:tr>
      <w:tr w:rsidR="4953FEEE" w:rsidTr="007B25F0" w14:paraId="18DB0E16">
        <w:trPr>
          <w:trHeight w:val="300"/>
        </w:trPr>
        <w:tc>
          <w:tcPr>
            <w:tcW w:w="23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57A710E6" w14:textId="1C49CA35">
            <w:pPr>
              <w:spacing w:before="240" w:beforeAutospacing="off" w:after="240" w:afterAutospacing="off"/>
            </w:pPr>
            <w:r w:rsidRPr="4953FEEE" w:rsidR="4953FEE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Develop the </w:t>
            </w:r>
            <w:r w:rsidRPr="4953FEEE" w:rsidR="4953FEE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Create &amp; Manage Listings</w:t>
            </w:r>
            <w:r w:rsidRPr="4953FEEE" w:rsidR="4953FEE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feature including frontend forms, backend APIs, and database integration (US01-A)</w:t>
            </w:r>
          </w:p>
        </w:tc>
        <w:tc>
          <w:tcPr>
            <w:tcW w:w="19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3CD83F49" w14:textId="07994478">
            <w:pPr>
              <w:spacing w:before="240" w:beforeAutospacing="off" w:after="240" w:afterAutospacing="off"/>
            </w:pPr>
            <w:r w:rsidRPr="007B25F0" w:rsidR="4953FEEE">
              <w:rPr>
                <w:rFonts w:ascii="Times New Roman" w:hAnsi="Times New Roman" w:eastAsia="Times New Roman" w:cs="Times New Roman"/>
                <w:sz w:val="24"/>
                <w:szCs w:val="24"/>
              </w:rPr>
              <w:t>John Wilson / Laksh</w:t>
            </w:r>
            <w:r w:rsidRPr="007B25F0" w:rsidR="784CB43F">
              <w:rPr>
                <w:rFonts w:ascii="Times New Roman" w:hAnsi="Times New Roman" w:eastAsia="Times New Roman" w:cs="Times New Roman"/>
                <w:sz w:val="24"/>
                <w:szCs w:val="24"/>
              </w:rPr>
              <w:t>a</w:t>
            </w:r>
            <w:r w:rsidRPr="007B25F0" w:rsidR="4953FEEE">
              <w:rPr>
                <w:rFonts w:ascii="Times New Roman" w:hAnsi="Times New Roman" w:eastAsia="Times New Roman" w:cs="Times New Roman"/>
                <w:sz w:val="24"/>
                <w:szCs w:val="24"/>
              </w:rPr>
              <w:t>y</w:t>
            </w:r>
          </w:p>
        </w:tc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24E8C05C" w14:textId="57487C8B">
            <w:pPr>
              <w:spacing w:before="0" w:beforeAutospacing="off" w:after="0" w:afterAutospacing="off"/>
            </w:pPr>
            <w:r w:rsidRPr="4953FEEE" w:rsidR="4953FEEE"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 xml:space="preserve">4 Days </w:t>
            </w:r>
          </w:p>
        </w:tc>
        <w:tc>
          <w:tcPr>
            <w:tcW w:w="19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2B7F058C" w14:textId="5555AD96">
            <w:pPr>
              <w:spacing w:before="0" w:beforeAutospacing="off" w:after="0" w:afterAutospacing="off"/>
            </w:pPr>
            <w:r w:rsidRPr="4953FEEE" w:rsidR="4953FEEE"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>Jan 24</w:t>
            </w:r>
            <w:r w:rsidRPr="4953FEEE" w:rsidR="4953FEEE">
              <w:rPr>
                <w:rFonts w:ascii="Lucida Sans Unicode" w:hAnsi="Lucida Sans Unicode" w:eastAsia="Lucida Sans Unicode" w:cs="Lucida Sans Unicode"/>
                <w:sz w:val="22"/>
                <w:szCs w:val="22"/>
                <w:vertAlign w:val="superscript"/>
              </w:rPr>
              <w:t>th</w:t>
            </w:r>
            <w:r w:rsidRPr="4953FEEE" w:rsidR="4953FEEE"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 xml:space="preserve"> 2026</w:t>
            </w:r>
          </w:p>
        </w:tc>
      </w:tr>
      <w:tr w:rsidR="4953FEEE" w:rsidTr="007B25F0" w14:paraId="27D604BC">
        <w:trPr>
          <w:trHeight w:val="300"/>
        </w:trPr>
        <w:tc>
          <w:tcPr>
            <w:tcW w:w="23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398AFFF7" w14:textId="7BCF8091">
            <w:pPr>
              <w:spacing w:before="240" w:beforeAutospacing="off" w:after="240" w:afterAutospacing="off"/>
            </w:pPr>
            <w:r w:rsidRPr="4953FEEE" w:rsidR="4953FEE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Build the </w:t>
            </w:r>
            <w:r w:rsidRPr="4953FEEE" w:rsidR="4953FEE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Full Price Breakdown</w:t>
            </w:r>
            <w:r w:rsidRPr="4953FEEE" w:rsidR="4953FEE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feature with backend calculation logic and React UI components (US02-A)</w:t>
            </w:r>
          </w:p>
        </w:tc>
        <w:tc>
          <w:tcPr>
            <w:tcW w:w="19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45099598" w14:textId="483CC5FA">
            <w:pPr>
              <w:spacing w:before="240" w:beforeAutospacing="off" w:after="240" w:afterAutospacing="off"/>
            </w:pPr>
            <w:r w:rsidRPr="4953FEEE" w:rsidR="4953FEEE">
              <w:rPr>
                <w:rFonts w:ascii="Times New Roman" w:hAnsi="Times New Roman" w:eastAsia="Times New Roman" w:cs="Times New Roman"/>
                <w:sz w:val="24"/>
                <w:szCs w:val="24"/>
              </w:rPr>
              <w:t>Maya Hayes / Ari</w:t>
            </w:r>
          </w:p>
        </w:tc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7794E640" w14:textId="4A7D9578">
            <w:pPr>
              <w:spacing w:before="0" w:beforeAutospacing="off" w:after="0" w:afterAutospacing="off"/>
            </w:pPr>
            <w:r w:rsidRPr="4953FEEE" w:rsidR="4953FEEE"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 xml:space="preserve">4 Days </w:t>
            </w:r>
          </w:p>
        </w:tc>
        <w:tc>
          <w:tcPr>
            <w:tcW w:w="19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2496D723" w14:textId="310DBF30">
            <w:pPr>
              <w:spacing w:before="0" w:beforeAutospacing="off" w:after="0" w:afterAutospacing="off"/>
            </w:pPr>
            <w:r w:rsidRPr="4953FEEE" w:rsidR="4953FEEE"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>Jan 27</w:t>
            </w:r>
            <w:r w:rsidRPr="4953FEEE" w:rsidR="4953FEEE">
              <w:rPr>
                <w:rFonts w:ascii="Lucida Sans Unicode" w:hAnsi="Lucida Sans Unicode" w:eastAsia="Lucida Sans Unicode" w:cs="Lucida Sans Unicode"/>
                <w:sz w:val="22"/>
                <w:szCs w:val="22"/>
                <w:vertAlign w:val="superscript"/>
              </w:rPr>
              <w:t>th</w:t>
            </w:r>
            <w:r w:rsidRPr="4953FEEE" w:rsidR="4953FEEE"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 xml:space="preserve"> 2026</w:t>
            </w:r>
          </w:p>
        </w:tc>
      </w:tr>
      <w:tr w:rsidR="4953FEEE" w:rsidTr="007B25F0" w14:paraId="114DAC5D">
        <w:trPr>
          <w:trHeight w:val="300"/>
        </w:trPr>
        <w:tc>
          <w:tcPr>
            <w:tcW w:w="23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117DDB8D" w14:textId="06C4FC54">
            <w:pPr>
              <w:spacing w:before="240" w:beforeAutospacing="off" w:after="240" w:afterAutospacing="off"/>
            </w:pPr>
            <w:r w:rsidRPr="4953FEEE" w:rsidR="4953FEE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Implement </w:t>
            </w:r>
            <w:r w:rsidRPr="4953FEEE" w:rsidR="4953FEE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Search Filters &amp; Nearby Movers</w:t>
            </w:r>
            <w:r w:rsidRPr="4953FEEE" w:rsidR="4953FEE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using location data, filters, and optimized queries (US02-B)</w:t>
            </w:r>
          </w:p>
          <w:p w:rsidR="4953FEEE" w:rsidP="4953FEEE" w:rsidRDefault="4953FEEE" w14:paraId="5D5C0E97" w14:textId="6F52142E">
            <w:pPr>
              <w:spacing w:before="240" w:beforeAutospacing="off" w:after="240" w:afterAutospacing="off"/>
            </w:pPr>
            <w:r w:rsidRPr="4953FEEE" w:rsidR="4953FEE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00A98897" w14:textId="1F7F5BD2">
            <w:pPr>
              <w:spacing w:before="240" w:beforeAutospacing="off" w:after="240" w:afterAutospacing="off"/>
            </w:pPr>
            <w:r w:rsidRPr="4953FEEE" w:rsidR="4953FEEE">
              <w:rPr>
                <w:rFonts w:ascii="Times New Roman" w:hAnsi="Times New Roman" w:eastAsia="Times New Roman" w:cs="Times New Roman"/>
                <w:sz w:val="24"/>
                <w:szCs w:val="24"/>
              </w:rPr>
              <w:t>Maya Hayes / Ari</w:t>
            </w:r>
          </w:p>
          <w:p w:rsidR="4953FEEE" w:rsidP="4953FEEE" w:rsidRDefault="4953FEEE" w14:paraId="51828A99" w14:textId="01581516">
            <w:pPr>
              <w:spacing w:before="0" w:beforeAutospacing="off" w:after="160" w:afterAutospacing="off" w:line="276" w:lineRule="auto"/>
              <w:ind w:firstLine="720"/>
            </w:pPr>
            <w:r w:rsidRPr="4953FEEE" w:rsidR="4953FEEE"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 xml:space="preserve"> </w:t>
            </w:r>
          </w:p>
        </w:tc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7528BCBE" w14:textId="080BEED2">
            <w:pPr>
              <w:spacing w:before="0" w:beforeAutospacing="off" w:after="0" w:afterAutospacing="off"/>
            </w:pPr>
            <w:r w:rsidRPr="4953FEEE" w:rsidR="4953FEEE"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 xml:space="preserve">4 Days </w:t>
            </w:r>
          </w:p>
        </w:tc>
        <w:tc>
          <w:tcPr>
            <w:tcW w:w="19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2A797067" w14:textId="4E8FCFA9">
            <w:pPr>
              <w:spacing w:before="0" w:beforeAutospacing="off" w:after="0" w:afterAutospacing="off"/>
            </w:pPr>
            <w:r w:rsidRPr="4953FEEE" w:rsidR="4953FEEE"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>Jan 31</w:t>
            </w:r>
            <w:r w:rsidRPr="4953FEEE" w:rsidR="4953FEEE">
              <w:rPr>
                <w:rFonts w:ascii="Lucida Sans Unicode" w:hAnsi="Lucida Sans Unicode" w:eastAsia="Lucida Sans Unicode" w:cs="Lucida Sans Unicode"/>
                <w:sz w:val="22"/>
                <w:szCs w:val="22"/>
                <w:vertAlign w:val="superscript"/>
              </w:rPr>
              <w:t xml:space="preserve">th </w:t>
            </w:r>
            <w:r w:rsidRPr="4953FEEE" w:rsidR="4953FEEE"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 xml:space="preserve"> 2026 </w:t>
            </w:r>
          </w:p>
        </w:tc>
      </w:tr>
      <w:tr w:rsidR="4953FEEE" w:rsidTr="007B25F0" w14:paraId="4CE5EEF5">
        <w:trPr>
          <w:trHeight w:val="300"/>
        </w:trPr>
        <w:tc>
          <w:tcPr>
            <w:tcW w:w="23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513F4349" w14:textId="18FC7E4B">
            <w:pPr>
              <w:spacing w:before="240" w:beforeAutospacing="off" w:after="240" w:afterAutospacing="off"/>
            </w:pPr>
            <w:r w:rsidRPr="4953FEEE" w:rsidR="4953FEE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Develop the </w:t>
            </w:r>
            <w:r w:rsidRPr="4953FEEE" w:rsidR="4953FEE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Vendor Service Listings dashboard</w:t>
            </w:r>
            <w:r w:rsidRPr="4953FEEE" w:rsidR="4953FEE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with create, edit, and delete functionality (US03-A)</w:t>
            </w:r>
          </w:p>
        </w:tc>
        <w:tc>
          <w:tcPr>
            <w:tcW w:w="19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072FF835" w14:textId="35A506C2">
            <w:pPr>
              <w:spacing w:before="240" w:beforeAutospacing="off" w:after="24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953FEEE" w:rsidR="4953FEEE">
              <w:rPr>
                <w:rFonts w:ascii="Times New Roman" w:hAnsi="Times New Roman" w:eastAsia="Times New Roman" w:cs="Times New Roman"/>
                <w:sz w:val="24"/>
                <w:szCs w:val="24"/>
              </w:rPr>
              <w:t>Tim Jones /  S</w:t>
            </w:r>
            <w:r w:rsidRPr="4953FEEE" w:rsidR="492EC59D">
              <w:rPr>
                <w:rFonts w:ascii="Times New Roman" w:hAnsi="Times New Roman" w:eastAsia="Times New Roman" w:cs="Times New Roman"/>
                <w:sz w:val="24"/>
                <w:szCs w:val="24"/>
              </w:rPr>
              <w:t>ofiia</w:t>
            </w:r>
          </w:p>
        </w:tc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50295336" w14:textId="4C525A75">
            <w:pPr>
              <w:spacing w:before="0" w:beforeAutospacing="off" w:after="0" w:afterAutospacing="off"/>
            </w:pPr>
            <w:r w:rsidRPr="4953FEEE" w:rsidR="4953FEEE"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 xml:space="preserve">4 Days </w:t>
            </w:r>
          </w:p>
        </w:tc>
        <w:tc>
          <w:tcPr>
            <w:tcW w:w="19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505527DF" w14:textId="51E41EAF">
            <w:pPr>
              <w:spacing w:before="0" w:beforeAutospacing="off" w:after="0" w:afterAutospacing="off"/>
            </w:pPr>
            <w:r w:rsidRPr="4953FEEE" w:rsidR="4953FEEE"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>Feb 1</w:t>
            </w:r>
            <w:r w:rsidRPr="4953FEEE" w:rsidR="4953FEEE">
              <w:rPr>
                <w:rFonts w:ascii="Lucida Sans Unicode" w:hAnsi="Lucida Sans Unicode" w:eastAsia="Lucida Sans Unicode" w:cs="Lucida Sans Unicode"/>
                <w:sz w:val="22"/>
                <w:szCs w:val="22"/>
                <w:vertAlign w:val="superscript"/>
              </w:rPr>
              <w:t>st</w:t>
            </w:r>
            <w:r w:rsidRPr="4953FEEE" w:rsidR="4953FEEE"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 xml:space="preserve"> 2026</w:t>
            </w:r>
          </w:p>
        </w:tc>
      </w:tr>
      <w:tr w:rsidR="4953FEEE" w:rsidTr="007B25F0" w14:paraId="78B54E4A">
        <w:trPr>
          <w:trHeight w:val="300"/>
        </w:trPr>
        <w:tc>
          <w:tcPr>
            <w:tcW w:w="23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47EB928F" w14:textId="3B74427A">
            <w:pPr>
              <w:spacing w:before="240" w:beforeAutospacing="off" w:after="240" w:afterAutospacing="off"/>
            </w:pPr>
            <w:r w:rsidRPr="4953FEEE" w:rsidR="4953FEE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Build the </w:t>
            </w:r>
            <w:r w:rsidRPr="4953FEEE" w:rsidR="4953FEE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Guest Browsing &amp; Comparison</w:t>
            </w:r>
            <w:r w:rsidRPr="4953FEEE" w:rsidR="4953FEE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feature including listing comparison views and responsive layout (US04-1)</w:t>
            </w:r>
          </w:p>
        </w:tc>
        <w:tc>
          <w:tcPr>
            <w:tcW w:w="19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67BD177C" w14:textId="4358FD0E">
            <w:pPr>
              <w:spacing w:before="240" w:beforeAutospacing="off" w:after="240" w:afterAutospacing="off"/>
            </w:pPr>
            <w:r w:rsidRPr="4953FEEE" w:rsidR="4953FEE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Chloe Lajimbo / Suthan </w:t>
            </w:r>
          </w:p>
        </w:tc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0082DBB7" w14:textId="4B16855D">
            <w:pPr>
              <w:spacing w:before="0" w:beforeAutospacing="off" w:after="0" w:afterAutospacing="off"/>
            </w:pPr>
            <w:r w:rsidRPr="4953FEEE" w:rsidR="4953FEEE"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 xml:space="preserve">4 Days </w:t>
            </w:r>
          </w:p>
        </w:tc>
        <w:tc>
          <w:tcPr>
            <w:tcW w:w="19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32FB6C98" w14:textId="3AE57147">
            <w:pPr>
              <w:spacing w:before="0" w:beforeAutospacing="off" w:after="0" w:afterAutospacing="off"/>
            </w:pPr>
            <w:r w:rsidRPr="4953FEEE" w:rsidR="4953FEEE"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 xml:space="preserve">Feb </w:t>
            </w:r>
            <w:r w:rsidRPr="4953FEEE" w:rsidR="5A9B7702"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>1</w:t>
            </w:r>
            <w:r w:rsidRPr="4953FEEE" w:rsidR="4953FEEE">
              <w:rPr>
                <w:rFonts w:ascii="Lucida Sans Unicode" w:hAnsi="Lucida Sans Unicode" w:eastAsia="Lucida Sans Unicode" w:cs="Lucida Sans Unicode"/>
                <w:sz w:val="22"/>
                <w:szCs w:val="22"/>
                <w:vertAlign w:val="superscript"/>
              </w:rPr>
              <w:t>th</w:t>
            </w:r>
            <w:r w:rsidRPr="4953FEEE" w:rsidR="4953FEEE"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 xml:space="preserve"> 2026 </w:t>
            </w:r>
          </w:p>
        </w:tc>
      </w:tr>
      <w:tr w:rsidR="4953FEEE" w:rsidTr="007B25F0" w14:paraId="3DDA2E13">
        <w:trPr>
          <w:trHeight w:val="300"/>
        </w:trPr>
        <w:tc>
          <w:tcPr>
            <w:tcW w:w="23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7B993BF3" w14:textId="38F4396A">
            <w:pPr>
              <w:spacing w:before="240" w:beforeAutospacing="off" w:after="240" w:afterAutospacing="off"/>
            </w:pPr>
            <w:r w:rsidRPr="4953FEEE" w:rsidR="4953FEE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Implement </w:t>
            </w:r>
            <w:r w:rsidRPr="4953FEEE" w:rsidR="4953FEE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Support Staff Booking Confirmation and Tracking</w:t>
            </w:r>
            <w:r w:rsidRPr="4953FEEE" w:rsidR="4953FEE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features with real-time status updates (US05-1, US05-2)</w:t>
            </w:r>
          </w:p>
        </w:tc>
        <w:tc>
          <w:tcPr>
            <w:tcW w:w="19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767EC2B1" w14:textId="4C0137CB">
            <w:pPr>
              <w:spacing w:before="0" w:beforeAutospacing="off" w:after="0" w:afterAutospacing="off"/>
            </w:pPr>
            <w:r w:rsidRPr="4953FEEE" w:rsidR="4953FEEE"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 xml:space="preserve">OLIVIA WILSON / Ayesha </w:t>
            </w:r>
          </w:p>
        </w:tc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6FF8B157" w14:textId="31E7A0CE">
            <w:pPr>
              <w:spacing w:before="0" w:beforeAutospacing="off" w:after="0" w:afterAutospacing="off"/>
            </w:pPr>
            <w:r w:rsidRPr="4953FEEE" w:rsidR="4953FEEE"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 xml:space="preserve">4 Days </w:t>
            </w:r>
          </w:p>
        </w:tc>
        <w:tc>
          <w:tcPr>
            <w:tcW w:w="19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953FEEE" w:rsidP="4953FEEE" w:rsidRDefault="4953FEEE" w14:paraId="62795FF0" w14:textId="744254C9">
            <w:pPr>
              <w:spacing w:before="0" w:beforeAutospacing="off" w:after="0" w:afterAutospacing="off"/>
              <w:rPr>
                <w:rFonts w:ascii="Lucida Sans Unicode" w:hAnsi="Lucida Sans Unicode" w:eastAsia="Lucida Sans Unicode" w:cs="Lucida Sans Unicode"/>
                <w:sz w:val="22"/>
                <w:szCs w:val="22"/>
                <w:vertAlign w:val="superscript"/>
              </w:rPr>
            </w:pPr>
            <w:r w:rsidRPr="4953FEEE" w:rsidR="4953FEEE"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 xml:space="preserve">Feb </w:t>
            </w:r>
            <w:r w:rsidRPr="4953FEEE" w:rsidR="437B1AB9"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>1</w:t>
            </w:r>
          </w:p>
        </w:tc>
      </w:tr>
    </w:tbl>
    <w:p xmlns:wp14="http://schemas.microsoft.com/office/word/2010/wordml" w:rsidR="007939A4" w:rsidRDefault="007939A4" w14:paraId="1F72F646" wp14:textId="0EBBA09A"/>
    <w:p w:rsidR="4953FEEE" w:rsidRDefault="4953FEEE" w14:paraId="3E4AB19B" w14:textId="0F0D20EB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051"/>
        <w:gridCol w:w="10"/>
        <w:gridCol w:w="2621"/>
        <w:gridCol w:w="2948"/>
      </w:tblGrid>
      <w:tr xmlns:wp14="http://schemas.microsoft.com/office/word/2010/wordml" w:rsidRPr="007939A4" w:rsidR="00243C6E" w:rsidTr="007B25F0" w14:paraId="42688E5F" wp14:textId="77777777">
        <w:tc>
          <w:tcPr>
            <w:tcW w:w="3051" w:type="dxa"/>
            <w:shd w:val="clear" w:color="auto" w:fill="808080" w:themeFill="background1" w:themeFillShade="80"/>
            <w:tcMar/>
          </w:tcPr>
          <w:p w:rsidR="00243C6E" w:rsidP="00EE3280" w:rsidRDefault="00243C6E" w14:paraId="08CE6F91" wp14:textId="77777777">
            <w:pPr>
              <w:rPr>
                <w:rFonts w:ascii="Futura Condensed" w:hAnsi="Futura Condensed"/>
                <w:b/>
                <w:sz w:val="28"/>
                <w:szCs w:val="28"/>
                <w:lang w:val="en-CA" w:eastAsia="en-CA"/>
              </w:rPr>
            </w:pPr>
          </w:p>
        </w:tc>
        <w:tc>
          <w:tcPr>
            <w:tcW w:w="5579" w:type="dxa"/>
            <w:gridSpan w:val="3"/>
            <w:shd w:val="clear" w:color="auto" w:fill="808080" w:themeFill="background1" w:themeFillShade="80"/>
            <w:tcMar/>
          </w:tcPr>
          <w:p w:rsidRPr="007939A4" w:rsidR="00243C6E" w:rsidP="00EE3280" w:rsidRDefault="00243C6E" w14:paraId="7684431D" wp14:textId="7777777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Futura Condensed" w:hAnsi="Futura Condensed"/>
                <w:b/>
                <w:sz w:val="28"/>
                <w:szCs w:val="28"/>
                <w:lang w:val="en-CA" w:eastAsia="en-CA"/>
              </w:rPr>
              <w:t>Milestones</w:t>
            </w:r>
            <w:r w:rsidRPr="007939A4">
              <w:rPr>
                <w:rFonts w:ascii="Futura Condensed" w:hAnsi="Futura Condensed"/>
                <w:b/>
                <w:sz w:val="28"/>
                <w:szCs w:val="28"/>
                <w:lang w:val="en-CA" w:eastAsia="en-CA"/>
              </w:rPr>
              <w:t xml:space="preserve"> for Next Period</w:t>
            </w:r>
          </w:p>
        </w:tc>
      </w:tr>
      <w:tr xmlns:wp14="http://schemas.microsoft.com/office/word/2010/wordml" w:rsidRPr="007939A4" w:rsidR="00243C6E" w:rsidTr="007B25F0" w14:paraId="72A78093" wp14:textId="77777777">
        <w:tc>
          <w:tcPr>
            <w:tcW w:w="3061" w:type="dxa"/>
            <w:gridSpan w:val="2"/>
            <w:tcMar/>
          </w:tcPr>
          <w:p w:rsidRPr="007939A4" w:rsidR="00243C6E" w:rsidP="007939A4" w:rsidRDefault="00243C6E" w14:paraId="5F8BEF07" wp14:textId="77777777">
            <w:pPr>
              <w:jc w:val="center"/>
              <w:rPr>
                <w:rFonts w:ascii="Frutiger-Light" w:hAnsi="Frutiger-Light" w:cs="Lucida Sans Unicode"/>
              </w:rPr>
            </w:pPr>
            <w:r w:rsidRPr="007939A4">
              <w:rPr>
                <w:rFonts w:ascii="Frutiger-Light" w:hAnsi="Frutiger-Light" w:cs="Lucida Sans Unicode"/>
              </w:rPr>
              <w:t>Milestone (Objective)</w:t>
            </w:r>
          </w:p>
        </w:tc>
        <w:tc>
          <w:tcPr>
            <w:tcW w:w="2621" w:type="dxa"/>
            <w:tcMar/>
          </w:tcPr>
          <w:p w:rsidRPr="007939A4" w:rsidR="00243C6E" w:rsidP="007939A4" w:rsidRDefault="00243C6E" w14:paraId="5124834B" wp14:textId="77777777">
            <w:pPr>
              <w:jc w:val="center"/>
              <w:rPr>
                <w:rFonts w:ascii="Frutiger-Light" w:hAnsi="Frutiger-Light" w:cs="Lucida Sans Unicode"/>
              </w:rPr>
            </w:pPr>
            <w:r>
              <w:rPr>
                <w:rFonts w:ascii="Frutiger-Light" w:hAnsi="Frutiger-Light" w:cs="Lucida Sans Unicode"/>
              </w:rPr>
              <w:t>Assigned To</w:t>
            </w:r>
          </w:p>
        </w:tc>
        <w:tc>
          <w:tcPr>
            <w:tcW w:w="2948" w:type="dxa"/>
            <w:tcMar/>
          </w:tcPr>
          <w:p w:rsidRPr="007939A4" w:rsidR="00243C6E" w:rsidP="007939A4" w:rsidRDefault="00243C6E" w14:paraId="7746F1EF" wp14:textId="77777777">
            <w:pPr>
              <w:jc w:val="center"/>
              <w:rPr>
                <w:rFonts w:ascii="Frutiger-Light" w:hAnsi="Frutiger-Light" w:cs="Lucida Sans Unicode"/>
              </w:rPr>
            </w:pPr>
            <w:r w:rsidRPr="007939A4">
              <w:rPr>
                <w:rFonts w:ascii="Frutiger-Light" w:hAnsi="Frutiger-Light" w:cs="Lucida Sans Unicode"/>
              </w:rPr>
              <w:t>Delivery Date</w:t>
            </w:r>
          </w:p>
        </w:tc>
      </w:tr>
      <w:tr xmlns:wp14="http://schemas.microsoft.com/office/word/2010/wordml" w:rsidRPr="00A4004A" w:rsidR="00243C6E" w:rsidTr="007B25F0" w14:paraId="61CDCEAD" wp14:textId="77777777">
        <w:tc>
          <w:tcPr>
            <w:tcW w:w="3061" w:type="dxa"/>
            <w:gridSpan w:val="2"/>
            <w:tcMar/>
          </w:tcPr>
          <w:p w:rsidR="00243C6E" w:rsidP="00EE3280" w:rsidRDefault="00243C6E" w14:paraId="6BB9E253" wp14:textId="6D902C05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7B25F0" w:rsidR="7BA8C146">
              <w:rPr>
                <w:rFonts w:ascii="Lucida Sans Unicode" w:hAnsi="Lucida Sans Unicode" w:cs="Lucida Sans Unicode"/>
                <w:sz w:val="22"/>
                <w:szCs w:val="22"/>
              </w:rPr>
              <w:t xml:space="preserve">Establish a complete and consistent user access structure across the platform by </w:t>
            </w:r>
            <w:r w:rsidRPr="007B25F0" w:rsidR="7BA8C146">
              <w:rPr>
                <w:rFonts w:ascii="Lucida Sans Unicode" w:hAnsi="Lucida Sans Unicode" w:cs="Lucida Sans Unicode"/>
                <w:sz w:val="22"/>
                <w:szCs w:val="22"/>
              </w:rPr>
              <w:t>finalizing</w:t>
            </w:r>
            <w:r w:rsidRPr="007B25F0" w:rsidR="7BA8C146">
              <w:rPr>
                <w:rFonts w:ascii="Lucida Sans Unicode" w:hAnsi="Lucida Sans Unicode" w:cs="Lucida Sans Unicode"/>
                <w:sz w:val="22"/>
                <w:szCs w:val="22"/>
              </w:rPr>
              <w:t xml:space="preserve"> and implementing role-based permission for all user types. This milestone ensures clarity, security, and proper access control as the syste</w:t>
            </w:r>
            <w:r w:rsidRPr="007B25F0" w:rsidR="1B3CBDDA">
              <w:rPr>
                <w:rFonts w:ascii="Lucida Sans Unicode" w:hAnsi="Lucida Sans Unicode" w:cs="Lucida Sans Unicode"/>
                <w:sz w:val="22"/>
                <w:szCs w:val="22"/>
              </w:rPr>
              <w:t>m grows.</w:t>
            </w:r>
          </w:p>
          <w:p w:rsidR="00243C6E" w:rsidP="00EE3280" w:rsidRDefault="00243C6E" w14:paraId="23DE523C" wp14:textId="77777777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2621" w:type="dxa"/>
            <w:tcMar/>
          </w:tcPr>
          <w:p w:rsidRPr="00A4004A" w:rsidR="00243C6E" w:rsidP="00EE3280" w:rsidRDefault="00243C6E" w14:paraId="52E56223" wp14:textId="0D91DE37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7B25F0" w:rsidR="1B3CBDDA">
              <w:rPr>
                <w:rFonts w:ascii="Lucida Sans Unicode" w:hAnsi="Lucida Sans Unicode" w:cs="Lucida Sans Unicode"/>
                <w:sz w:val="22"/>
                <w:szCs w:val="22"/>
              </w:rPr>
              <w:t>Development Team</w:t>
            </w:r>
          </w:p>
        </w:tc>
        <w:tc>
          <w:tcPr>
            <w:tcW w:w="2948" w:type="dxa"/>
            <w:tcMar/>
          </w:tcPr>
          <w:p w:rsidRPr="00A4004A" w:rsidR="00243C6E" w:rsidP="00EE3280" w:rsidRDefault="00243C6E" w14:paraId="07547A01" wp14:textId="668A58E6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7B25F0" w:rsidR="1B3CBDDA">
              <w:rPr>
                <w:rFonts w:ascii="Lucida Sans Unicode" w:hAnsi="Lucida Sans Unicode" w:cs="Lucida Sans Unicode"/>
                <w:sz w:val="22"/>
                <w:szCs w:val="22"/>
              </w:rPr>
              <w:t>Jan 30, 2026</w:t>
            </w:r>
          </w:p>
        </w:tc>
      </w:tr>
      <w:tr w:rsidR="007B25F0" w:rsidTr="007B25F0" w14:paraId="7922B18D">
        <w:trPr>
          <w:trHeight w:val="300"/>
        </w:trPr>
        <w:tc>
          <w:tcPr>
            <w:tcW w:w="3061" w:type="dxa"/>
            <w:gridSpan w:val="2"/>
            <w:tcMar/>
          </w:tcPr>
          <w:p w:rsidR="1B3CBDDA" w:rsidP="007B25F0" w:rsidRDefault="1B3CBDDA" w14:paraId="637F4B4F" w14:textId="506F33A0"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7B25F0" w:rsidR="1B3CBDDA">
              <w:rPr>
                <w:rFonts w:ascii="Lucida Sans Unicode" w:hAnsi="Lucida Sans Unicode" w:cs="Lucida Sans Unicode"/>
                <w:sz w:val="22"/>
                <w:szCs w:val="22"/>
              </w:rPr>
              <w:t xml:space="preserve">Deliver the first functional version of the core marketplace experience, including browsing listings, creating services, pricing visibility, and basic booking workflows. This </w:t>
            </w:r>
            <w:r w:rsidRPr="007B25F0" w:rsidR="1B3CBDDA">
              <w:rPr>
                <w:rFonts w:ascii="Lucida Sans Unicode" w:hAnsi="Lucida Sans Unicode" w:cs="Lucida Sans Unicode"/>
                <w:sz w:val="22"/>
                <w:szCs w:val="22"/>
              </w:rPr>
              <w:t>milestone represents</w:t>
            </w:r>
            <w:r w:rsidRPr="007B25F0" w:rsidR="1B3CBDDA">
              <w:rPr>
                <w:rFonts w:ascii="Lucida Sans Unicode" w:hAnsi="Lucida Sans Unicode" w:cs="Lucida Sans Unicode"/>
                <w:sz w:val="22"/>
                <w:szCs w:val="22"/>
              </w:rPr>
              <w:t xml:space="preserve"> the transition from planning to a usable system prototype.</w:t>
            </w:r>
          </w:p>
        </w:tc>
        <w:tc>
          <w:tcPr>
            <w:tcW w:w="2621" w:type="dxa"/>
            <w:tcMar/>
          </w:tcPr>
          <w:p w:rsidR="1B3CBDDA" w:rsidP="007B25F0" w:rsidRDefault="1B3CBDDA" w14:paraId="6059AB1E" w14:textId="32F8CDB1"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7B25F0" w:rsidR="1B3CBDDA">
              <w:rPr>
                <w:rFonts w:ascii="Lucida Sans Unicode" w:hAnsi="Lucida Sans Unicode" w:cs="Lucida Sans Unicode"/>
                <w:sz w:val="22"/>
                <w:szCs w:val="22"/>
              </w:rPr>
              <w:t>Project Team</w:t>
            </w:r>
          </w:p>
        </w:tc>
        <w:tc>
          <w:tcPr>
            <w:tcW w:w="2948" w:type="dxa"/>
            <w:tcMar/>
          </w:tcPr>
          <w:p w:rsidR="1B3CBDDA" w:rsidP="007B25F0" w:rsidRDefault="1B3CBDDA" w14:paraId="313887AD" w14:textId="5236B4AA"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7B25F0" w:rsidR="1B3CBDDA">
              <w:rPr>
                <w:rFonts w:ascii="Lucida Sans Unicode" w:hAnsi="Lucida Sans Unicode" w:cs="Lucida Sans Unicode"/>
                <w:sz w:val="22"/>
                <w:szCs w:val="22"/>
              </w:rPr>
              <w:t>Feb 5, 2026</w:t>
            </w:r>
          </w:p>
        </w:tc>
      </w:tr>
    </w:tbl>
    <w:p xmlns:wp14="http://schemas.microsoft.com/office/word/2010/wordml" w:rsidR="00024E8F" w:rsidRDefault="00024E8F" w14:paraId="5043CB0F" wp14:textId="77777777"/>
    <w:p xmlns:wp14="http://schemas.microsoft.com/office/word/2010/wordml" w:rsidR="00024E8F" w:rsidRDefault="00024E8F" w14:paraId="07459315" wp14:textId="77777777">
      <w:r>
        <w:br w:type="page"/>
      </w:r>
    </w:p>
    <w:p xmlns:wp14="http://schemas.microsoft.com/office/word/2010/wordml" w:rsidR="007939A4" w:rsidRDefault="007939A4" w14:paraId="6537F28F" wp14:textId="77777777"/>
    <w:p xmlns:wp14="http://schemas.microsoft.com/office/word/2010/wordml" w:rsidR="00024E8F" w:rsidRDefault="00024E8F" w14:paraId="6B987E68" wp14:textId="68F55F25">
      <w:r w:rsidR="00024E8F">
        <w:rPr/>
        <w:t>Managing Issues and Risk</w:t>
      </w:r>
      <w:r w:rsidR="0EA54FD0">
        <w:rPr/>
        <w:t xml:space="preserve"> / Sofiia</w:t>
      </w:r>
    </w:p>
    <w:p xmlns:wp14="http://schemas.microsoft.com/office/word/2010/wordml" w:rsidR="00024E8F" w:rsidRDefault="00024E8F" w14:paraId="6DFB9E20" wp14:textId="77777777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71"/>
        <w:gridCol w:w="3933"/>
        <w:gridCol w:w="1926"/>
      </w:tblGrid>
      <w:tr xmlns:wp14="http://schemas.microsoft.com/office/word/2010/wordml" w:rsidRPr="007939A4" w:rsidR="00283D0A" w:rsidTr="56C95A42" w14:paraId="3D1EE680" wp14:textId="77777777">
        <w:tc>
          <w:tcPr>
            <w:tcW w:w="2808" w:type="dxa"/>
            <w:shd w:val="clear" w:color="auto" w:fill="808080" w:themeFill="background1" w:themeFillShade="80"/>
            <w:tcMar/>
          </w:tcPr>
          <w:p w:rsidRPr="007939A4" w:rsidR="00283D0A" w:rsidRDefault="00283D0A" w14:paraId="35AEB7F2" wp14:textId="7777777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939A4">
              <w:rPr>
                <w:rFonts w:ascii="Futura Condensed" w:hAnsi="Futura Condensed"/>
                <w:b/>
                <w:sz w:val="28"/>
                <w:szCs w:val="28"/>
                <w:lang w:val="en-CA" w:eastAsia="en-CA"/>
              </w:rPr>
              <w:t>Issues/Problems</w:t>
            </w:r>
          </w:p>
        </w:tc>
        <w:tc>
          <w:tcPr>
            <w:tcW w:w="4050" w:type="dxa"/>
            <w:shd w:val="clear" w:color="auto" w:fill="808080" w:themeFill="background1" w:themeFillShade="80"/>
            <w:tcMar/>
          </w:tcPr>
          <w:p w:rsidRPr="007939A4" w:rsidR="00283D0A" w:rsidRDefault="00283D0A" w14:paraId="651EE305" wp14:textId="7777777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939A4">
              <w:rPr>
                <w:rFonts w:ascii="Futura Condensed" w:hAnsi="Futura Condensed"/>
                <w:b/>
                <w:sz w:val="28"/>
                <w:szCs w:val="28"/>
                <w:lang w:val="en-CA" w:eastAsia="en-CA"/>
              </w:rPr>
              <w:t>Resolution Strategy</w:t>
            </w:r>
          </w:p>
        </w:tc>
        <w:tc>
          <w:tcPr>
            <w:tcW w:w="1980" w:type="dxa"/>
            <w:shd w:val="clear" w:color="auto" w:fill="808080" w:themeFill="background1" w:themeFillShade="80"/>
            <w:tcMar/>
          </w:tcPr>
          <w:p w:rsidRPr="007939A4" w:rsidR="00283D0A" w:rsidRDefault="00283D0A" w14:paraId="4861851C" wp14:textId="7777777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939A4">
              <w:rPr>
                <w:rFonts w:ascii="Futura Condensed" w:hAnsi="Futura Condensed"/>
                <w:b/>
                <w:sz w:val="28"/>
                <w:szCs w:val="28"/>
                <w:lang w:val="en-CA" w:eastAsia="en-CA"/>
              </w:rPr>
              <w:t>Due Date</w:t>
            </w:r>
          </w:p>
        </w:tc>
      </w:tr>
      <w:tr xmlns:wp14="http://schemas.microsoft.com/office/word/2010/wordml" w:rsidRPr="008D2510" w:rsidR="00283D0A" w:rsidTr="56C95A42" w14:paraId="70DF9E56" wp14:textId="77777777">
        <w:tc>
          <w:tcPr>
            <w:tcW w:w="2808" w:type="dxa"/>
            <w:tcMar/>
          </w:tcPr>
          <w:p w:rsidR="00283D0A" w:rsidP="4953FEEE" w:rsidRDefault="00283D0A" w14:paraId="144A5D23" wp14:textId="55B6A1FE"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56C95A42" w:rsidR="1E84E245">
              <w:rPr>
                <w:rFonts w:ascii="Lucida Sans Unicode" w:hAnsi="Lucida Sans Unicode" w:cs="Lucida Sans Unicode"/>
                <w:sz w:val="22"/>
                <w:szCs w:val="22"/>
              </w:rPr>
              <w:t xml:space="preserve">Unclear role permissions across Guest, Register User, Vendor, Owner, Support </w:t>
            </w:r>
            <w:r w:rsidRPr="56C95A42" w:rsidR="6A7210C5">
              <w:rPr>
                <w:rFonts w:ascii="Lucida Sans Unicode" w:hAnsi="Lucida Sans Unicode" w:cs="Lucida Sans Unicode"/>
                <w:sz w:val="22"/>
                <w:szCs w:val="22"/>
              </w:rPr>
              <w:t>staff</w:t>
            </w:r>
            <w:r w:rsidRPr="56C95A42" w:rsidR="1E84E245">
              <w:rPr>
                <w:rFonts w:ascii="Lucida Sans Unicode" w:hAnsi="Lucida Sans Unicode" w:cs="Lucida Sans Unicode"/>
                <w:sz w:val="22"/>
                <w:szCs w:val="22"/>
              </w:rPr>
              <w:t xml:space="preserve">, </w:t>
            </w:r>
            <w:r w:rsidRPr="56C95A42" w:rsidR="127A2414">
              <w:rPr>
                <w:rFonts w:ascii="Lucida Sans Unicode" w:hAnsi="Lucida Sans Unicode" w:cs="Lucida Sans Unicode"/>
                <w:sz w:val="22"/>
                <w:szCs w:val="22"/>
              </w:rPr>
              <w:t>and Manager</w:t>
            </w:r>
            <w:r w:rsidRPr="56C95A42" w:rsidR="1E84E245">
              <w:rPr>
                <w:rFonts w:ascii="Lucida Sans Unicode" w:hAnsi="Lucida Sans Unicode" w:cs="Lucida Sans Unicode"/>
                <w:sz w:val="22"/>
                <w:szCs w:val="22"/>
              </w:rPr>
              <w:t xml:space="preserve"> –</w:t>
            </w:r>
            <w:r w:rsidRPr="56C95A42" w:rsidR="66B3DE53">
              <w:rPr>
                <w:rFonts w:ascii="Lucida Sans Unicode" w:hAnsi="Lucida Sans Unicode" w:cs="Lucida Sans Unicode"/>
                <w:sz w:val="22"/>
                <w:szCs w:val="22"/>
              </w:rPr>
              <w:t xml:space="preserve"> resulting in inconsistent understanding of system access levels. </w:t>
            </w:r>
          </w:p>
          <w:p w:rsidRPr="008D2510" w:rsidR="00283D0A" w:rsidRDefault="00283D0A" w14:paraId="738610EB" wp14:textId="77777777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4050" w:type="dxa"/>
            <w:tcMar/>
          </w:tcPr>
          <w:p w:rsidRPr="008D2510" w:rsidR="00283D0A" w:rsidRDefault="00283D0A" w14:paraId="637805D2" wp14:textId="0FE7E0B8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4953FEEE" w:rsidR="1FBFC3CF">
              <w:rPr>
                <w:rFonts w:ascii="Lucida Sans Unicode" w:hAnsi="Lucida Sans Unicode" w:cs="Lucida Sans Unicode"/>
                <w:sz w:val="22"/>
                <w:szCs w:val="22"/>
              </w:rPr>
              <w:t xml:space="preserve">Create a clear permissions table like </w:t>
            </w:r>
            <w:r w:rsidRPr="4953FEEE" w:rsidR="3C15B129">
              <w:rPr>
                <w:rFonts w:ascii="Lucida Sans Unicode" w:hAnsi="Lucida Sans Unicode" w:cs="Lucida Sans Unicode"/>
                <w:sz w:val="22"/>
                <w:szCs w:val="22"/>
              </w:rPr>
              <w:t>the RBAC</w:t>
            </w:r>
            <w:r w:rsidRPr="4953FEEE" w:rsidR="1FBFC3CF">
              <w:rPr>
                <w:rFonts w:ascii="Lucida Sans Unicode" w:hAnsi="Lucida Sans Unicode" w:cs="Lucida Sans Unicode"/>
                <w:sz w:val="22"/>
                <w:szCs w:val="22"/>
              </w:rPr>
              <w:t xml:space="preserve"> matrix and confirm it as a </w:t>
            </w:r>
            <w:r w:rsidRPr="4953FEEE" w:rsidR="52061B1D">
              <w:rPr>
                <w:rFonts w:ascii="Lucida Sans Unicode" w:hAnsi="Lucida Sans Unicode" w:cs="Lucida Sans Unicode"/>
                <w:sz w:val="22"/>
                <w:szCs w:val="22"/>
              </w:rPr>
              <w:t>group,</w:t>
            </w:r>
            <w:r w:rsidRPr="4953FEEE" w:rsidR="1FBFC3CF">
              <w:rPr>
                <w:rFonts w:ascii="Lucida Sans Unicode" w:hAnsi="Lucida Sans Unicode" w:cs="Lucida Sans Unicode"/>
                <w:sz w:val="22"/>
                <w:szCs w:val="22"/>
              </w:rPr>
              <w:t xml:space="preserve"> so the implementation </w:t>
            </w:r>
            <w:r w:rsidRPr="4953FEEE" w:rsidR="1FBFC3CF">
              <w:rPr>
                <w:rFonts w:ascii="Lucida Sans Unicode" w:hAnsi="Lucida Sans Unicode" w:cs="Lucida Sans Unicode"/>
                <w:sz w:val="22"/>
                <w:szCs w:val="22"/>
              </w:rPr>
              <w:t>does</w:t>
            </w:r>
            <w:r w:rsidRPr="4953FEEE" w:rsidR="0C65BB23">
              <w:rPr>
                <w:rFonts w:ascii="Lucida Sans Unicode" w:hAnsi="Lucida Sans Unicode" w:cs="Lucida Sans Unicode"/>
                <w:sz w:val="22"/>
                <w:szCs w:val="22"/>
              </w:rPr>
              <w:t>n’t</w:t>
            </w:r>
            <w:r w:rsidRPr="4953FEEE" w:rsidR="0C65BB23">
              <w:rPr>
                <w:rFonts w:ascii="Lucida Sans Unicode" w:hAnsi="Lucida Sans Unicode" w:cs="Lucida Sans Unicode"/>
                <w:sz w:val="22"/>
                <w:szCs w:val="22"/>
              </w:rPr>
              <w:t xml:space="preserve"> start with the different assumptions. </w:t>
            </w:r>
          </w:p>
        </w:tc>
        <w:tc>
          <w:tcPr>
            <w:tcW w:w="1980" w:type="dxa"/>
            <w:tcMar/>
          </w:tcPr>
          <w:p w:rsidRPr="008D2510" w:rsidR="00283D0A" w:rsidRDefault="00283D0A" w14:paraId="463F29E8" wp14:textId="16CB7571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4953FEEE" w:rsidR="0C65BB23">
              <w:rPr>
                <w:rFonts w:ascii="Lucida Sans Unicode" w:hAnsi="Lucida Sans Unicode" w:cs="Lucida Sans Unicode"/>
                <w:sz w:val="22"/>
                <w:szCs w:val="22"/>
              </w:rPr>
              <w:t>Jan 20, 2026</w:t>
            </w:r>
          </w:p>
        </w:tc>
      </w:tr>
      <w:tr w:rsidR="4953FEEE" w:rsidTr="56C95A42" w14:paraId="5A536B11">
        <w:trPr>
          <w:trHeight w:val="300"/>
        </w:trPr>
        <w:tc>
          <w:tcPr>
            <w:tcW w:w="2771" w:type="dxa"/>
            <w:tcMar/>
          </w:tcPr>
          <w:p w:rsidR="40425DFF" w:rsidP="4953FEEE" w:rsidRDefault="40425DFF" w14:paraId="4AD39213" w14:textId="04BBE0D1"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56C95A42" w:rsidR="60586A46">
              <w:rPr>
                <w:rFonts w:ascii="Lucida Sans Unicode" w:hAnsi="Lucida Sans Unicode" w:cs="Lucida Sans Unicode"/>
                <w:sz w:val="22"/>
                <w:szCs w:val="22"/>
              </w:rPr>
              <w:t xml:space="preserve">Integration complexity </w:t>
            </w:r>
            <w:r w:rsidRPr="56C95A42" w:rsidR="286D40E5">
              <w:rPr>
                <w:rFonts w:ascii="Lucida Sans Unicode" w:hAnsi="Lucida Sans Unicode" w:cs="Lucida Sans Unicode"/>
                <w:sz w:val="22"/>
                <w:szCs w:val="22"/>
              </w:rPr>
              <w:t xml:space="preserve">among </w:t>
            </w:r>
            <w:r w:rsidRPr="56C95A42" w:rsidR="60586A46">
              <w:rPr>
                <w:rFonts w:ascii="Lucida Sans Unicode" w:hAnsi="Lucida Sans Unicode" w:cs="Lucida Sans Unicode"/>
                <w:sz w:val="22"/>
                <w:szCs w:val="22"/>
              </w:rPr>
              <w:t xml:space="preserve">project modules like Listings, booking, </w:t>
            </w:r>
            <w:r w:rsidRPr="56C95A42" w:rsidR="63E57077">
              <w:rPr>
                <w:rFonts w:ascii="Lucida Sans Unicode" w:hAnsi="Lucida Sans Unicode" w:cs="Lucida Sans Unicode"/>
                <w:sz w:val="22"/>
                <w:szCs w:val="22"/>
              </w:rPr>
              <w:t>tracking,</w:t>
            </w:r>
            <w:r w:rsidRPr="56C95A42" w:rsidR="60586A46">
              <w:rPr>
                <w:rFonts w:ascii="Lucida Sans Unicode" w:hAnsi="Lucida Sans Unicode" w:cs="Lucida Sans Unicode"/>
                <w:sz w:val="22"/>
                <w:szCs w:val="22"/>
              </w:rPr>
              <w:t xml:space="preserve"> and notifications. </w:t>
            </w:r>
            <w:commentRangeStart w:id="2095956286"/>
            <w:r w:rsidRPr="56C95A42" w:rsidR="7A791098">
              <w:rPr>
                <w:rFonts w:ascii="Lucida Sans Unicode" w:hAnsi="Lucida Sans Unicode" w:cs="Lucida Sans Unicode"/>
                <w:sz w:val="22"/>
                <w:szCs w:val="22"/>
              </w:rPr>
              <w:t>At some point</w:t>
            </w:r>
            <w:r w:rsidRPr="56C95A42" w:rsidR="6CFEA9F5">
              <w:rPr>
                <w:rFonts w:ascii="Lucida Sans Unicode" w:hAnsi="Lucida Sans Unicode" w:cs="Lucida Sans Unicode"/>
                <w:sz w:val="22"/>
                <w:szCs w:val="22"/>
              </w:rPr>
              <w:t xml:space="preserve">, </w:t>
            </w:r>
            <w:r w:rsidRPr="56C95A42" w:rsidR="1F5FA74E">
              <w:rPr>
                <w:rFonts w:ascii="Lucida Sans Unicode" w:hAnsi="Lucida Sans Unicode" w:cs="Lucida Sans Unicode"/>
                <w:sz w:val="22"/>
                <w:szCs w:val="22"/>
              </w:rPr>
              <w:t xml:space="preserve">creating </w:t>
            </w:r>
            <w:r w:rsidRPr="56C95A42" w:rsidR="3364ED72">
              <w:rPr>
                <w:rFonts w:ascii="Lucida Sans Unicode" w:hAnsi="Lucida Sans Unicode" w:cs="Lucida Sans Unicode"/>
                <w:sz w:val="22"/>
                <w:szCs w:val="22"/>
              </w:rPr>
              <w:t>uncertainty</w:t>
            </w:r>
            <w:r w:rsidRPr="56C95A42" w:rsidR="1F5FA74E">
              <w:rPr>
                <w:rFonts w:ascii="Lucida Sans Unicode" w:hAnsi="Lucida Sans Unicode" w:cs="Lucida Sans Unicode"/>
                <w:sz w:val="22"/>
                <w:szCs w:val="22"/>
              </w:rPr>
              <w:t xml:space="preserve"> </w:t>
            </w:r>
            <w:r w:rsidRPr="56C95A42" w:rsidR="1F5FA74E">
              <w:rPr>
                <w:rFonts w:ascii="Lucida Sans Unicode" w:hAnsi="Lucida Sans Unicode" w:cs="Lucida Sans Unicode"/>
                <w:sz w:val="22"/>
                <w:szCs w:val="22"/>
              </w:rPr>
              <w:t>regarding</w:t>
            </w:r>
            <w:r w:rsidRPr="56C95A42" w:rsidR="1F5FA74E">
              <w:rPr>
                <w:rFonts w:ascii="Lucida Sans Unicode" w:hAnsi="Lucida Sans Unicode" w:cs="Lucida Sans Unicode"/>
                <w:sz w:val="22"/>
                <w:szCs w:val="22"/>
              </w:rPr>
              <w:t xml:space="preserve"> </w:t>
            </w:r>
            <w:r w:rsidRPr="56C95A42" w:rsidR="69CCBC2A">
              <w:rPr>
                <w:rFonts w:ascii="Lucida Sans Unicode" w:hAnsi="Lucida Sans Unicode" w:cs="Lucida Sans Unicode"/>
                <w:sz w:val="22"/>
                <w:szCs w:val="22"/>
              </w:rPr>
              <w:t xml:space="preserve">the </w:t>
            </w:r>
            <w:r w:rsidRPr="56C95A42" w:rsidR="1F5FA74E">
              <w:rPr>
                <w:rFonts w:ascii="Lucida Sans Unicode" w:hAnsi="Lucida Sans Unicode" w:cs="Lucida Sans Unicode"/>
                <w:sz w:val="22"/>
                <w:szCs w:val="22"/>
              </w:rPr>
              <w:t xml:space="preserve">data </w:t>
            </w:r>
            <w:r w:rsidRPr="56C95A42" w:rsidR="2B63A6A3">
              <w:rPr>
                <w:rFonts w:ascii="Lucida Sans Unicode" w:hAnsi="Lucida Sans Unicode" w:cs="Lucida Sans Unicode"/>
                <w:sz w:val="22"/>
                <w:szCs w:val="22"/>
              </w:rPr>
              <w:t>owner</w:t>
            </w:r>
            <w:r w:rsidRPr="56C95A42" w:rsidR="6A35E2BD">
              <w:rPr>
                <w:rFonts w:ascii="Lucida Sans Unicode" w:hAnsi="Lucida Sans Unicode" w:cs="Lucida Sans Unicode"/>
                <w:sz w:val="22"/>
                <w:szCs w:val="22"/>
              </w:rPr>
              <w:t>’s</w:t>
            </w:r>
            <w:r w:rsidRPr="56C95A42" w:rsidR="2B63A6A3">
              <w:rPr>
                <w:rFonts w:ascii="Lucida Sans Unicode" w:hAnsi="Lucida Sans Unicode" w:cs="Lucida Sans Unicode"/>
                <w:sz w:val="22"/>
                <w:szCs w:val="22"/>
              </w:rPr>
              <w:t xml:space="preserve"> API </w:t>
            </w:r>
            <w:r w:rsidRPr="56C95A42" w:rsidR="476BF7CA">
              <w:rPr>
                <w:rFonts w:ascii="Lucida Sans Unicode" w:hAnsi="Lucida Sans Unicode" w:cs="Lucida Sans Unicode"/>
                <w:sz w:val="22"/>
                <w:szCs w:val="22"/>
              </w:rPr>
              <w:t>point</w:t>
            </w:r>
            <w:r w:rsidRPr="56C95A42" w:rsidR="1F5FA74E">
              <w:rPr>
                <w:rFonts w:ascii="Lucida Sans Unicode" w:hAnsi="Lucida Sans Unicode" w:cs="Lucida Sans Unicode"/>
                <w:sz w:val="22"/>
                <w:szCs w:val="22"/>
              </w:rPr>
              <w:t xml:space="preserve"> responsibilities. </w:t>
            </w:r>
            <w:commentRangeEnd w:id="2095956286"/>
            <w:r>
              <w:rPr>
                <w:rStyle w:val="CommentReference"/>
              </w:rPr>
              <w:commentReference w:id="2095956286"/>
            </w:r>
          </w:p>
        </w:tc>
        <w:tc>
          <w:tcPr>
            <w:tcW w:w="3933" w:type="dxa"/>
            <w:tcMar/>
          </w:tcPr>
          <w:p w:rsidR="06776035" w:rsidP="4953FEEE" w:rsidRDefault="06776035" w14:paraId="5E95A215" w14:textId="287033F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4953FEEE" w:rsidR="06776035">
              <w:rPr>
                <w:rFonts w:ascii="Lucida Sans Unicode" w:hAnsi="Lucida Sans Unicode" w:cs="Lucida Sans Unicode"/>
                <w:sz w:val="22"/>
                <w:szCs w:val="22"/>
              </w:rPr>
              <w:t>Have an API document with endpoint names, request/response examples, and assign responsibility per module. Keep naming con</w:t>
            </w:r>
            <w:r w:rsidRPr="4953FEEE" w:rsidR="116E1289">
              <w:rPr>
                <w:rFonts w:ascii="Lucida Sans Unicode" w:hAnsi="Lucida Sans Unicode" w:cs="Lucida Sans Unicode"/>
                <w:sz w:val="22"/>
                <w:szCs w:val="22"/>
              </w:rPr>
              <w:t xml:space="preserve">ventions consistent. </w:t>
            </w:r>
          </w:p>
        </w:tc>
        <w:tc>
          <w:tcPr>
            <w:tcW w:w="1926" w:type="dxa"/>
            <w:tcMar/>
          </w:tcPr>
          <w:p w:rsidR="116E1289" w:rsidP="4953FEEE" w:rsidRDefault="116E1289" w14:paraId="297D45AC" w14:textId="297DE5AF"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4953FEEE" w:rsidR="116E1289">
              <w:rPr>
                <w:rFonts w:ascii="Lucida Sans Unicode" w:hAnsi="Lucida Sans Unicode" w:cs="Lucida Sans Unicode"/>
                <w:sz w:val="22"/>
                <w:szCs w:val="22"/>
              </w:rPr>
              <w:t>Jan 24, 2026</w:t>
            </w:r>
          </w:p>
        </w:tc>
      </w:tr>
    </w:tbl>
    <w:p xmlns:wp14="http://schemas.microsoft.com/office/word/2010/wordml" w:rsidR="00A4004A" w:rsidRDefault="00A4004A" w14:paraId="3B7B4B86" wp14:textId="77777777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27"/>
        <w:gridCol w:w="1761"/>
        <w:gridCol w:w="1754"/>
        <w:gridCol w:w="2388"/>
      </w:tblGrid>
      <w:tr xmlns:wp14="http://schemas.microsoft.com/office/word/2010/wordml" w:rsidRPr="007939A4" w:rsidR="008D2510" w:rsidTr="56C95A42" w14:paraId="23019067" wp14:textId="77777777">
        <w:tc>
          <w:tcPr>
            <w:tcW w:w="2808" w:type="dxa"/>
            <w:shd w:val="clear" w:color="auto" w:fill="808080" w:themeFill="background1" w:themeFillShade="80"/>
            <w:tcMar/>
          </w:tcPr>
          <w:p w:rsidRPr="007939A4" w:rsidR="008D2510" w:rsidRDefault="00283D0A" w14:paraId="12B091F5" wp14:textId="7777777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Futura Condensed" w:hAnsi="Futura Condensed"/>
                <w:b/>
                <w:sz w:val="28"/>
                <w:szCs w:val="28"/>
                <w:lang w:val="en-CA" w:eastAsia="en-CA"/>
              </w:rPr>
              <w:t xml:space="preserve">Upcoming </w:t>
            </w:r>
            <w:r w:rsidRPr="007939A4" w:rsidR="008D2510">
              <w:rPr>
                <w:rFonts w:ascii="Futura Condensed" w:hAnsi="Futura Condensed"/>
                <w:b/>
                <w:sz w:val="28"/>
                <w:szCs w:val="28"/>
                <w:lang w:val="en-CA" w:eastAsia="en-CA"/>
              </w:rPr>
              <w:t>Risks</w:t>
            </w:r>
          </w:p>
        </w:tc>
        <w:tc>
          <w:tcPr>
            <w:tcW w:w="1800" w:type="dxa"/>
            <w:shd w:val="clear" w:color="auto" w:fill="808080" w:themeFill="background1" w:themeFillShade="80"/>
            <w:tcMar/>
          </w:tcPr>
          <w:p w:rsidRPr="007939A4" w:rsidR="008D2510" w:rsidRDefault="008D2510" w14:paraId="4E5DBF77" wp14:textId="77777777">
            <w:pPr>
              <w:rPr>
                <w:rFonts w:ascii="Futura Condensed" w:hAnsi="Futura Condensed"/>
                <w:b/>
                <w:sz w:val="28"/>
                <w:szCs w:val="28"/>
                <w:lang w:val="en-CA" w:eastAsia="en-CA"/>
              </w:rPr>
            </w:pPr>
            <w:r w:rsidRPr="007939A4">
              <w:rPr>
                <w:rFonts w:ascii="Futura Condensed" w:hAnsi="Futura Condensed"/>
                <w:b/>
                <w:sz w:val="28"/>
                <w:szCs w:val="28"/>
                <w:lang w:val="en-CA" w:eastAsia="en-CA"/>
              </w:rPr>
              <w:t>Risk Ranking</w:t>
            </w:r>
          </w:p>
          <w:p w:rsidRPr="007939A4" w:rsidR="008D2510" w:rsidRDefault="008D2510" w14:paraId="587517AC" wp14:textId="77777777">
            <w:pPr>
              <w:rPr>
                <w:rFonts w:ascii="Futura Condensed" w:hAnsi="Futura Condensed"/>
                <w:b/>
                <w:sz w:val="28"/>
                <w:szCs w:val="28"/>
                <w:lang w:val="en-CA" w:eastAsia="en-CA"/>
              </w:rPr>
            </w:pPr>
            <w:r w:rsidRPr="007939A4">
              <w:rPr>
                <w:rFonts w:ascii="Futura Condensed" w:hAnsi="Futura Condensed"/>
                <w:b/>
                <w:sz w:val="28"/>
                <w:szCs w:val="28"/>
                <w:lang w:val="en-CA" w:eastAsia="en-CA"/>
              </w:rPr>
              <w:t>(Hi, Med, Low)</w:t>
            </w:r>
          </w:p>
        </w:tc>
        <w:tc>
          <w:tcPr>
            <w:tcW w:w="1800" w:type="dxa"/>
            <w:shd w:val="clear" w:color="auto" w:fill="808080" w:themeFill="background1" w:themeFillShade="80"/>
            <w:tcMar/>
          </w:tcPr>
          <w:p w:rsidRPr="007939A4" w:rsidR="008D2510" w:rsidRDefault="008D2510" w14:paraId="0CFBC41F" wp14:textId="77777777">
            <w:pPr>
              <w:rPr>
                <w:rFonts w:ascii="Futura Condensed" w:hAnsi="Futura Condensed"/>
                <w:b/>
                <w:sz w:val="28"/>
                <w:szCs w:val="28"/>
                <w:lang w:val="en-CA" w:eastAsia="en-CA"/>
              </w:rPr>
            </w:pPr>
            <w:r w:rsidRPr="007939A4">
              <w:rPr>
                <w:rFonts w:ascii="Futura Condensed" w:hAnsi="Futura Condensed"/>
                <w:b/>
                <w:sz w:val="28"/>
                <w:szCs w:val="28"/>
                <w:lang w:val="en-CA" w:eastAsia="en-CA"/>
              </w:rPr>
              <w:t>Risk Impact</w:t>
            </w:r>
          </w:p>
          <w:p w:rsidRPr="007939A4" w:rsidR="008D2510" w:rsidRDefault="008D2510" w14:paraId="0BEC6909" wp14:textId="7777777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939A4">
              <w:rPr>
                <w:rFonts w:ascii="Futura Condensed" w:hAnsi="Futura Condensed"/>
                <w:b/>
                <w:sz w:val="28"/>
                <w:szCs w:val="28"/>
                <w:lang w:val="en-CA" w:eastAsia="en-CA"/>
              </w:rPr>
              <w:t>(Hi, Med, Low)</w:t>
            </w:r>
          </w:p>
        </w:tc>
        <w:tc>
          <w:tcPr>
            <w:tcW w:w="2448" w:type="dxa"/>
            <w:shd w:val="clear" w:color="auto" w:fill="808080" w:themeFill="background1" w:themeFillShade="80"/>
            <w:tcMar/>
          </w:tcPr>
          <w:p w:rsidRPr="007939A4" w:rsidR="008D2510" w:rsidRDefault="008D2510" w14:paraId="3C76A695" wp14:textId="77777777">
            <w:pPr>
              <w:rPr>
                <w:rFonts w:ascii="Futura Condensed" w:hAnsi="Futura Condensed"/>
                <w:b/>
                <w:sz w:val="28"/>
                <w:szCs w:val="28"/>
                <w:lang w:val="en-CA" w:eastAsia="en-CA"/>
              </w:rPr>
            </w:pPr>
            <w:r w:rsidRPr="007939A4">
              <w:rPr>
                <w:rFonts w:ascii="Futura Condensed" w:hAnsi="Futura Condensed"/>
                <w:b/>
                <w:sz w:val="28"/>
                <w:szCs w:val="28"/>
                <w:lang w:val="en-CA" w:eastAsia="en-CA"/>
              </w:rPr>
              <w:t>Mitigation Strategy</w:t>
            </w:r>
          </w:p>
        </w:tc>
      </w:tr>
      <w:tr xmlns:wp14="http://schemas.microsoft.com/office/word/2010/wordml" w:rsidRPr="008D2510" w:rsidR="008D2510" w:rsidTr="56C95A42" w14:paraId="3A0FF5F2" wp14:textId="77777777">
        <w:tc>
          <w:tcPr>
            <w:tcW w:w="2808" w:type="dxa"/>
            <w:tcMar/>
          </w:tcPr>
          <w:p w:rsidR="00C023A5" w:rsidRDefault="00C023A5" w14:paraId="5630AD66" wp14:textId="77777777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:rsidRPr="008D2510" w:rsidR="005270FA" w:rsidRDefault="005270FA" w14:paraId="61829076" wp14:textId="7FD60566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4953FEEE" w:rsidR="12101D98">
              <w:rPr>
                <w:rFonts w:ascii="Lucida Sans Unicode" w:hAnsi="Lucida Sans Unicode" w:cs="Lucida Sans Unicode"/>
                <w:sz w:val="22"/>
                <w:szCs w:val="22"/>
              </w:rPr>
              <w:t xml:space="preserve">Cybersecurity </w:t>
            </w:r>
            <w:r w:rsidRPr="4953FEEE" w:rsidR="12101D98">
              <w:rPr>
                <w:rFonts w:ascii="Lucida Sans Unicode" w:hAnsi="Lucida Sans Unicode" w:cs="Lucida Sans Unicode"/>
                <w:sz w:val="22"/>
                <w:szCs w:val="22"/>
              </w:rPr>
              <w:t>issues</w:t>
            </w:r>
            <w:r w:rsidRPr="4953FEEE" w:rsidR="12101D98">
              <w:rPr>
                <w:rFonts w:ascii="Lucida Sans Unicode" w:hAnsi="Lucida Sans Unicode" w:cs="Lucida Sans Unicode"/>
                <w:sz w:val="22"/>
                <w:szCs w:val="22"/>
              </w:rPr>
              <w:t xml:space="preserve"> or data leaks – user personal information, booking information or payments. </w:t>
            </w:r>
          </w:p>
        </w:tc>
        <w:tc>
          <w:tcPr>
            <w:tcW w:w="1800" w:type="dxa"/>
            <w:tcMar/>
          </w:tcPr>
          <w:p w:rsidRPr="008D2510" w:rsidR="008D2510" w:rsidRDefault="008D2510" w14:paraId="2BA226A1" wp14:textId="5AC131C3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4953FEEE" w:rsidR="12101D98">
              <w:rPr>
                <w:rFonts w:ascii="Lucida Sans Unicode" w:hAnsi="Lucida Sans Unicode" w:cs="Lucida Sans Unicode"/>
                <w:sz w:val="22"/>
                <w:szCs w:val="22"/>
              </w:rPr>
              <w:t>High</w:t>
            </w:r>
          </w:p>
        </w:tc>
        <w:tc>
          <w:tcPr>
            <w:tcW w:w="1800" w:type="dxa"/>
            <w:tcMar/>
          </w:tcPr>
          <w:p w:rsidRPr="008D2510" w:rsidR="008D2510" w:rsidRDefault="008D2510" w14:paraId="17AD93B2" wp14:textId="562AB359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4953FEEE" w:rsidR="12101D98">
              <w:rPr>
                <w:rFonts w:ascii="Lucida Sans Unicode" w:hAnsi="Lucida Sans Unicode" w:cs="Lucida Sans Unicode"/>
                <w:sz w:val="22"/>
                <w:szCs w:val="22"/>
              </w:rPr>
              <w:t>High</w:t>
            </w:r>
          </w:p>
        </w:tc>
        <w:tc>
          <w:tcPr>
            <w:tcW w:w="2448" w:type="dxa"/>
            <w:tcMar/>
          </w:tcPr>
          <w:p w:rsidRPr="008D2510" w:rsidR="008D2510" w:rsidRDefault="008D2510" w14:paraId="0DE4B5B7" wp14:textId="26E77148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56C95A42" w:rsidR="31C68E6E">
              <w:rPr>
                <w:rFonts w:ascii="Lucida Sans Unicode" w:hAnsi="Lucida Sans Unicode" w:cs="Lucida Sans Unicode"/>
                <w:sz w:val="22"/>
                <w:szCs w:val="22"/>
              </w:rPr>
              <w:t xml:space="preserve">Use secure authentication, password hashing, input validation, role-based access checks, and </w:t>
            </w:r>
            <w:commentRangeStart w:id="1738169869"/>
            <w:r w:rsidRPr="56C95A42" w:rsidR="31C68E6E">
              <w:rPr>
                <w:rFonts w:ascii="Lucida Sans Unicode" w:hAnsi="Lucida Sans Unicode" w:cs="Lucida Sans Unicode"/>
                <w:sz w:val="22"/>
                <w:szCs w:val="22"/>
              </w:rPr>
              <w:t>secure</w:t>
            </w:r>
            <w:r w:rsidRPr="56C95A42" w:rsidR="496216F6">
              <w:rPr>
                <w:rFonts w:ascii="Lucida Sans Unicode" w:hAnsi="Lucida Sans Unicode" w:cs="Lucida Sans Unicode"/>
                <w:sz w:val="22"/>
                <w:szCs w:val="22"/>
              </w:rPr>
              <w:t xml:space="preserve"> all</w:t>
            </w:r>
            <w:r w:rsidRPr="56C95A42" w:rsidR="31C68E6E">
              <w:rPr>
                <w:rFonts w:ascii="Lucida Sans Unicode" w:hAnsi="Lucida Sans Unicode" w:cs="Lucida Sans Unicode"/>
                <w:sz w:val="22"/>
                <w:szCs w:val="22"/>
              </w:rPr>
              <w:t xml:space="preserve"> </w:t>
            </w:r>
            <w:commentRangeEnd w:id="1738169869"/>
            <w:r>
              <w:rPr>
                <w:rStyle w:val="CommentReference"/>
              </w:rPr>
              <w:commentReference w:id="1738169869"/>
            </w:r>
            <w:r w:rsidRPr="56C95A42" w:rsidR="31C68E6E">
              <w:rPr>
                <w:rFonts w:ascii="Lucida Sans Unicode" w:hAnsi="Lucida Sans Unicode" w:cs="Lucida Sans Unicode"/>
                <w:sz w:val="22"/>
                <w:szCs w:val="22"/>
              </w:rPr>
              <w:t>API</w:t>
            </w:r>
            <w:r w:rsidRPr="56C95A42" w:rsidR="3EA5DC31">
              <w:rPr>
                <w:rFonts w:ascii="Lucida Sans Unicode" w:hAnsi="Lucida Sans Unicode" w:cs="Lucida Sans Unicode"/>
                <w:sz w:val="22"/>
                <w:szCs w:val="22"/>
              </w:rPr>
              <w:t xml:space="preserve"> </w:t>
            </w:r>
            <w:r w:rsidRPr="56C95A42" w:rsidR="70BE7EAA">
              <w:rPr>
                <w:rFonts w:ascii="Lucida Sans Unicode" w:hAnsi="Lucida Sans Unicode" w:cs="Lucida Sans Unicode"/>
                <w:sz w:val="22"/>
                <w:szCs w:val="22"/>
              </w:rPr>
              <w:t xml:space="preserve">endpoints </w:t>
            </w:r>
            <w:r w:rsidRPr="56C95A42" w:rsidR="3EA5DC31">
              <w:rPr>
                <w:rFonts w:ascii="Lucida Sans Unicode" w:hAnsi="Lucida Sans Unicode" w:cs="Lucida Sans Unicode"/>
                <w:sz w:val="22"/>
                <w:szCs w:val="22"/>
              </w:rPr>
              <w:t xml:space="preserve">from </w:t>
            </w:r>
            <w:r w:rsidRPr="56C95A42" w:rsidR="792A3A94">
              <w:rPr>
                <w:rFonts w:ascii="Lucida Sans Unicode" w:hAnsi="Lucida Sans Unicode" w:cs="Lucida Sans Unicode"/>
                <w:sz w:val="22"/>
                <w:szCs w:val="22"/>
              </w:rPr>
              <w:t xml:space="preserve">the </w:t>
            </w:r>
            <w:r w:rsidRPr="56C95A42" w:rsidR="792A3A94">
              <w:rPr>
                <w:rFonts w:ascii="Lucida Sans Unicode" w:hAnsi="Lucida Sans Unicode" w:cs="Lucida Sans Unicode"/>
                <w:sz w:val="22"/>
                <w:szCs w:val="22"/>
              </w:rPr>
              <w:t>early stages</w:t>
            </w:r>
            <w:r w:rsidRPr="56C95A42" w:rsidR="792A3A94">
              <w:rPr>
                <w:rFonts w:ascii="Lucida Sans Unicode" w:hAnsi="Lucida Sans Unicode" w:cs="Lucida Sans Unicode"/>
                <w:sz w:val="22"/>
                <w:szCs w:val="22"/>
              </w:rPr>
              <w:t xml:space="preserve"> of development</w:t>
            </w:r>
            <w:r w:rsidRPr="56C95A42" w:rsidR="3EA5DC31">
              <w:rPr>
                <w:rFonts w:ascii="Lucida Sans Unicode" w:hAnsi="Lucida Sans Unicode" w:cs="Lucida Sans Unicode"/>
                <w:sz w:val="22"/>
                <w:szCs w:val="22"/>
              </w:rPr>
              <w:t>.</w:t>
            </w:r>
          </w:p>
        </w:tc>
      </w:tr>
      <w:tr w:rsidR="4953FEEE" w:rsidTr="56C95A42" w14:paraId="44BA0EFB">
        <w:trPr>
          <w:trHeight w:val="300"/>
        </w:trPr>
        <w:tc>
          <w:tcPr>
            <w:tcW w:w="2727" w:type="dxa"/>
            <w:tcMar/>
          </w:tcPr>
          <w:p w:rsidR="280759B8" w:rsidP="4953FEEE" w:rsidRDefault="280759B8" w14:paraId="77C2FC15" w14:textId="49DDE051"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4953FEEE" w:rsidR="280759B8">
              <w:rPr>
                <w:rFonts w:ascii="Lucida Sans Unicode" w:hAnsi="Lucida Sans Unicode" w:cs="Lucida Sans Unicode"/>
                <w:sz w:val="22"/>
                <w:szCs w:val="22"/>
              </w:rPr>
              <w:t xml:space="preserve">Low vendor adoption / not enough listings which will make the app less useful </w:t>
            </w:r>
          </w:p>
        </w:tc>
        <w:tc>
          <w:tcPr>
            <w:tcW w:w="1761" w:type="dxa"/>
            <w:tcMar/>
          </w:tcPr>
          <w:p w:rsidR="280759B8" w:rsidP="4953FEEE" w:rsidRDefault="280759B8" w14:paraId="56D2E065" w14:textId="0EF0E180"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4953FEEE" w:rsidR="280759B8">
              <w:rPr>
                <w:rFonts w:ascii="Lucida Sans Unicode" w:hAnsi="Lucida Sans Unicode" w:cs="Lucida Sans Unicode"/>
                <w:sz w:val="22"/>
                <w:szCs w:val="22"/>
              </w:rPr>
              <w:t>Medium</w:t>
            </w:r>
          </w:p>
        </w:tc>
        <w:tc>
          <w:tcPr>
            <w:tcW w:w="1754" w:type="dxa"/>
            <w:tcMar/>
          </w:tcPr>
          <w:p w:rsidR="280759B8" w:rsidP="4953FEEE" w:rsidRDefault="280759B8" w14:paraId="35E98FF8" w14:textId="19743E91"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4953FEEE" w:rsidR="280759B8">
              <w:rPr>
                <w:rFonts w:ascii="Lucida Sans Unicode" w:hAnsi="Lucida Sans Unicode" w:cs="Lucida Sans Unicode"/>
                <w:sz w:val="22"/>
                <w:szCs w:val="22"/>
              </w:rPr>
              <w:t>High</w:t>
            </w:r>
          </w:p>
        </w:tc>
        <w:tc>
          <w:tcPr>
            <w:tcW w:w="2388" w:type="dxa"/>
            <w:tcMar/>
          </w:tcPr>
          <w:p w:rsidR="280759B8" w:rsidP="4953FEEE" w:rsidRDefault="280759B8" w14:paraId="7FD51A54" w14:textId="160A63F9"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4953FEEE" w:rsidR="280759B8">
              <w:rPr>
                <w:rFonts w:ascii="Lucida Sans Unicode" w:hAnsi="Lucida Sans Unicode" w:cs="Lucida Sans Unicode"/>
                <w:sz w:val="22"/>
                <w:szCs w:val="22"/>
              </w:rPr>
              <w:t xml:space="preserve">Build an easy vendor onboarding flow, add demo/sample listings, and design vendor UI to be simple and clear. </w:t>
            </w:r>
          </w:p>
        </w:tc>
      </w:tr>
      <w:tr w:rsidR="4953FEEE" w:rsidTr="56C95A42" w14:paraId="36735ED2">
        <w:trPr>
          <w:trHeight w:val="300"/>
        </w:trPr>
        <w:tc>
          <w:tcPr>
            <w:tcW w:w="2727" w:type="dxa"/>
            <w:tcMar/>
          </w:tcPr>
          <w:p w:rsidR="280759B8" w:rsidP="4953FEEE" w:rsidRDefault="280759B8" w14:paraId="67749440" w14:textId="342AFCF7"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4953FEEE" w:rsidR="280759B8">
              <w:rPr>
                <w:rFonts w:ascii="Lucida Sans Unicode" w:hAnsi="Lucida Sans Unicode" w:cs="Lucida Sans Unicode"/>
                <w:sz w:val="22"/>
                <w:szCs w:val="22"/>
              </w:rPr>
              <w:t>Third party API limitations/failures - Stripe, Google Maps, SMS/email services</w:t>
            </w:r>
          </w:p>
        </w:tc>
        <w:tc>
          <w:tcPr>
            <w:tcW w:w="1761" w:type="dxa"/>
            <w:tcMar/>
          </w:tcPr>
          <w:p w:rsidR="280759B8" w:rsidP="4953FEEE" w:rsidRDefault="280759B8" w14:paraId="1BCFB9F0" w14:textId="6507DF2D"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4953FEEE" w:rsidR="280759B8">
              <w:rPr>
                <w:rFonts w:ascii="Lucida Sans Unicode" w:hAnsi="Lucida Sans Unicode" w:cs="Lucida Sans Unicode"/>
                <w:sz w:val="22"/>
                <w:szCs w:val="22"/>
              </w:rPr>
              <w:t>High</w:t>
            </w:r>
          </w:p>
        </w:tc>
        <w:tc>
          <w:tcPr>
            <w:tcW w:w="1754" w:type="dxa"/>
            <w:tcMar/>
          </w:tcPr>
          <w:p w:rsidR="280759B8" w:rsidP="4953FEEE" w:rsidRDefault="280759B8" w14:paraId="1E014106" w14:textId="51BADCB7"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4953FEEE" w:rsidR="280759B8">
              <w:rPr>
                <w:rFonts w:ascii="Lucida Sans Unicode" w:hAnsi="Lucida Sans Unicode" w:cs="Lucida Sans Unicode"/>
                <w:sz w:val="22"/>
                <w:szCs w:val="22"/>
              </w:rPr>
              <w:t>Medium</w:t>
            </w:r>
          </w:p>
        </w:tc>
        <w:tc>
          <w:tcPr>
            <w:tcW w:w="2388" w:type="dxa"/>
            <w:tcMar/>
          </w:tcPr>
          <w:p w:rsidR="280759B8" w:rsidP="4953FEEE" w:rsidRDefault="280759B8" w14:paraId="128D226A" w14:textId="60079E73"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4953FEEE" w:rsidR="280759B8">
              <w:rPr>
                <w:rFonts w:ascii="Lucida Sans Unicode" w:hAnsi="Lucida Sans Unicode" w:cs="Lucida Sans Unicode"/>
                <w:sz w:val="22"/>
                <w:szCs w:val="22"/>
              </w:rPr>
              <w:t>Add good error handling, create a fallback plan,</w:t>
            </w:r>
            <w:r w:rsidRPr="4953FEEE" w:rsidR="7E283FC6">
              <w:rPr>
                <w:rFonts w:ascii="Lucida Sans Unicode" w:hAnsi="Lucida Sans Unicode" w:cs="Lucida Sans Unicode"/>
                <w:sz w:val="22"/>
                <w:szCs w:val="22"/>
              </w:rPr>
              <w:t xml:space="preserve"> use mock APIs during development, and track usage limits. </w:t>
            </w:r>
          </w:p>
        </w:tc>
      </w:tr>
      <w:tr w:rsidR="4953FEEE" w:rsidTr="56C95A42" w14:paraId="5A504729">
        <w:trPr>
          <w:trHeight w:val="300"/>
        </w:trPr>
        <w:tc>
          <w:tcPr>
            <w:tcW w:w="2727" w:type="dxa"/>
            <w:tcMar/>
          </w:tcPr>
          <w:p w:rsidR="7E283FC6" w:rsidP="4953FEEE" w:rsidRDefault="7E283FC6" w14:paraId="4E8D1638" w14:textId="049D2DBE"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4953FEEE" w:rsidR="7E283FC6">
              <w:rPr>
                <w:rFonts w:ascii="Lucida Sans Unicode" w:hAnsi="Lucida Sans Unicode" w:cs="Lucida Sans Unicode"/>
                <w:sz w:val="22"/>
                <w:szCs w:val="22"/>
              </w:rPr>
              <w:t xml:space="preserve">Sprint delays because some tasks take longer than expected or work is not </w:t>
            </w:r>
            <w:r w:rsidRPr="4953FEEE" w:rsidR="7E283FC6">
              <w:rPr>
                <w:rFonts w:ascii="Lucida Sans Unicode" w:hAnsi="Lucida Sans Unicode" w:cs="Lucida Sans Unicode"/>
                <w:sz w:val="22"/>
                <w:szCs w:val="22"/>
              </w:rPr>
              <w:t>balanced</w:t>
            </w:r>
            <w:r w:rsidRPr="4953FEEE" w:rsidR="7E283FC6">
              <w:rPr>
                <w:rFonts w:ascii="Lucida Sans Unicode" w:hAnsi="Lucida Sans Unicode" w:cs="Lucida Sans Unicode"/>
                <w:sz w:val="22"/>
                <w:szCs w:val="22"/>
              </w:rPr>
              <w:t xml:space="preserve"> between members</w:t>
            </w:r>
          </w:p>
        </w:tc>
        <w:tc>
          <w:tcPr>
            <w:tcW w:w="1761" w:type="dxa"/>
            <w:tcMar/>
          </w:tcPr>
          <w:p w:rsidR="7E283FC6" w:rsidP="4953FEEE" w:rsidRDefault="7E283FC6" w14:paraId="163FD6E7" w14:textId="333D7B6E"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4953FEEE" w:rsidR="7E283FC6">
              <w:rPr>
                <w:rFonts w:ascii="Lucida Sans Unicode" w:hAnsi="Lucida Sans Unicode" w:cs="Lucida Sans Unicode"/>
                <w:sz w:val="22"/>
                <w:szCs w:val="22"/>
              </w:rPr>
              <w:t>Medium</w:t>
            </w:r>
          </w:p>
        </w:tc>
        <w:tc>
          <w:tcPr>
            <w:tcW w:w="1754" w:type="dxa"/>
            <w:tcMar/>
          </w:tcPr>
          <w:p w:rsidR="7E283FC6" w:rsidP="4953FEEE" w:rsidRDefault="7E283FC6" w14:paraId="46910424" w14:textId="4E284868"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4953FEEE" w:rsidR="7E283FC6">
              <w:rPr>
                <w:rFonts w:ascii="Lucida Sans Unicode" w:hAnsi="Lucida Sans Unicode" w:cs="Lucida Sans Unicode"/>
                <w:sz w:val="22"/>
                <w:szCs w:val="22"/>
              </w:rPr>
              <w:t>Medium</w:t>
            </w:r>
          </w:p>
        </w:tc>
        <w:tc>
          <w:tcPr>
            <w:tcW w:w="2388" w:type="dxa"/>
            <w:tcMar/>
          </w:tcPr>
          <w:p w:rsidR="7E283FC6" w:rsidP="4953FEEE" w:rsidRDefault="7E283FC6" w14:paraId="3F0210BE" w14:textId="50ACE5E8"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4953FEEE" w:rsidR="7E283FC6">
              <w:rPr>
                <w:rFonts w:ascii="Lucida Sans Unicode" w:hAnsi="Lucida Sans Unicode" w:cs="Lucida Sans Unicode"/>
                <w:sz w:val="22"/>
                <w:szCs w:val="22"/>
              </w:rPr>
              <w:t xml:space="preserve">Break tasks into smaller user stories, set weekly deadlines, and assign backup/help on critical features. </w:t>
            </w:r>
          </w:p>
        </w:tc>
      </w:tr>
      <w:tr w:rsidR="4953FEEE" w:rsidTr="56C95A42" w14:paraId="7AB2F2C8">
        <w:trPr>
          <w:trHeight w:val="300"/>
        </w:trPr>
        <w:tc>
          <w:tcPr>
            <w:tcW w:w="2727" w:type="dxa"/>
            <w:tcMar/>
          </w:tcPr>
          <w:p w:rsidR="7E283FC6" w:rsidP="4953FEEE" w:rsidRDefault="7E283FC6" w14:paraId="3969A8E0" w14:textId="5C0F98D0"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4953FEEE" w:rsidR="7E283FC6">
              <w:rPr>
                <w:rFonts w:ascii="Lucida Sans Unicode" w:hAnsi="Lucida Sans Unicode" w:cs="Lucida Sans Unicode"/>
                <w:sz w:val="22"/>
                <w:szCs w:val="22"/>
              </w:rPr>
              <w:t>Small UI and responsiveness issues on different devices and browsers</w:t>
            </w:r>
          </w:p>
        </w:tc>
        <w:tc>
          <w:tcPr>
            <w:tcW w:w="1761" w:type="dxa"/>
            <w:tcMar/>
          </w:tcPr>
          <w:p w:rsidR="7E283FC6" w:rsidP="4953FEEE" w:rsidRDefault="7E283FC6" w14:paraId="428A227A" w14:textId="6CB22FEB"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4953FEEE" w:rsidR="7E283FC6">
              <w:rPr>
                <w:rFonts w:ascii="Lucida Sans Unicode" w:hAnsi="Lucida Sans Unicode" w:cs="Lucida Sans Unicode"/>
                <w:sz w:val="22"/>
                <w:szCs w:val="22"/>
              </w:rPr>
              <w:t>Low</w:t>
            </w:r>
          </w:p>
        </w:tc>
        <w:tc>
          <w:tcPr>
            <w:tcW w:w="1754" w:type="dxa"/>
            <w:tcMar/>
          </w:tcPr>
          <w:p w:rsidR="7E283FC6" w:rsidP="4953FEEE" w:rsidRDefault="7E283FC6" w14:paraId="196C6F6D" w14:textId="3A8AE169"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4953FEEE" w:rsidR="7E283FC6">
              <w:rPr>
                <w:rFonts w:ascii="Lucida Sans Unicode" w:hAnsi="Lucida Sans Unicode" w:cs="Lucida Sans Unicode"/>
                <w:sz w:val="22"/>
                <w:szCs w:val="22"/>
              </w:rPr>
              <w:t>Low</w:t>
            </w:r>
          </w:p>
        </w:tc>
        <w:tc>
          <w:tcPr>
            <w:tcW w:w="2388" w:type="dxa"/>
            <w:tcMar/>
          </w:tcPr>
          <w:p w:rsidR="7E283FC6" w:rsidP="4953FEEE" w:rsidRDefault="7E283FC6" w14:paraId="4DCB29BE" w14:textId="699BC80C"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4953FEEE" w:rsidR="7E283FC6">
              <w:rPr>
                <w:rFonts w:ascii="Lucida Sans Unicode" w:hAnsi="Lucida Sans Unicode" w:cs="Lucida Sans Unicode"/>
                <w:sz w:val="22"/>
                <w:szCs w:val="22"/>
              </w:rPr>
              <w:t xml:space="preserve">Test weekly on mobile view + Chrome/Safari and fix UI issues early instead of leaving them for </w:t>
            </w:r>
            <w:r w:rsidRPr="4953FEEE" w:rsidR="7E283FC6">
              <w:rPr>
                <w:rFonts w:ascii="Lucida Sans Unicode" w:hAnsi="Lucida Sans Unicode" w:cs="Lucida Sans Unicode"/>
                <w:sz w:val="22"/>
                <w:szCs w:val="22"/>
              </w:rPr>
              <w:t>an end</w:t>
            </w:r>
            <w:r w:rsidRPr="4953FEEE" w:rsidR="7E283FC6">
              <w:rPr>
                <w:rFonts w:ascii="Lucida Sans Unicode" w:hAnsi="Lucida Sans Unicode" w:cs="Lucida Sans Unicode"/>
                <w:sz w:val="22"/>
                <w:szCs w:val="22"/>
              </w:rPr>
              <w:t xml:space="preserve">. </w:t>
            </w:r>
          </w:p>
        </w:tc>
      </w:tr>
    </w:tbl>
    <w:p xmlns:wp14="http://schemas.microsoft.com/office/word/2010/wordml" w:rsidRPr="00EE3280" w:rsidR="00EE3280" w:rsidP="00EE3280" w:rsidRDefault="00EE3280" w14:paraId="6341344D" wp14:textId="77777777">
      <w:pPr>
        <w:rPr>
          <w:rFonts w:ascii="Futura Condensed" w:hAnsi="Futura Condensed"/>
          <w:b/>
          <w:sz w:val="22"/>
          <w:szCs w:val="22"/>
          <w:lang w:val="en-CA" w:eastAsia="en-CA"/>
        </w:rPr>
      </w:pPr>
      <w:r w:rsidRPr="00EE3280">
        <w:rPr>
          <w:rFonts w:ascii="Futura Condensed" w:hAnsi="Futura Condensed"/>
          <w:b/>
          <w:sz w:val="22"/>
          <w:szCs w:val="22"/>
          <w:lang w:val="en-CA" w:eastAsia="en-CA"/>
        </w:rPr>
        <w:t>NOTE: Attach additional sheets if insufficient space available</w:t>
      </w:r>
    </w:p>
    <w:p xmlns:wp14="http://schemas.microsoft.com/office/word/2010/wordml" w:rsidR="008D2510" w:rsidRDefault="008D2510" w14:paraId="66204FF1" wp14:textId="77777777">
      <w:pPr>
        <w:rPr>
          <w:lang w:val="en-CA"/>
        </w:rPr>
      </w:pPr>
    </w:p>
    <w:p xmlns:wp14="http://schemas.microsoft.com/office/word/2010/wordml" w:rsidR="007C53CF" w:rsidRDefault="007C53CF" w14:paraId="2DBF0D7D" wp14:textId="77777777">
      <w:pPr>
        <w:rPr>
          <w:lang w:val="en-CA"/>
        </w:rPr>
      </w:pPr>
    </w:p>
    <w:p xmlns:wp14="http://schemas.microsoft.com/office/word/2010/wordml" w:rsidR="007C53CF" w:rsidRDefault="007C53CF" w14:paraId="6B62F1B3" wp14:textId="77777777">
      <w:pPr>
        <w:rPr>
          <w:lang w:val="en-CA"/>
        </w:rPr>
      </w:pPr>
    </w:p>
    <w:p xmlns:wp14="http://schemas.microsoft.com/office/word/2010/wordml" w:rsidRPr="00D61BA9" w:rsidR="007C53CF" w:rsidRDefault="007C53CF" w14:paraId="3F9EAE73" wp14:textId="77777777">
      <w:pPr>
        <w:rPr>
          <w:b/>
          <w:sz w:val="32"/>
          <w:szCs w:val="32"/>
          <w:u w:val="single"/>
          <w:lang w:val="en-CA"/>
        </w:rPr>
      </w:pPr>
      <w:r w:rsidRPr="00D61BA9">
        <w:rPr>
          <w:b/>
          <w:sz w:val="32"/>
          <w:szCs w:val="32"/>
          <w:u w:val="single"/>
          <w:lang w:val="en-CA"/>
        </w:rPr>
        <w:t>Submission Guidelines:</w:t>
      </w:r>
    </w:p>
    <w:p xmlns:wp14="http://schemas.microsoft.com/office/word/2010/wordml" w:rsidR="007C53CF" w:rsidRDefault="007C53CF" w14:paraId="02F2C34E" wp14:textId="77777777">
      <w:pPr>
        <w:rPr>
          <w:lang w:val="en-CA"/>
        </w:rPr>
      </w:pPr>
    </w:p>
    <w:p xmlns:wp14="http://schemas.microsoft.com/office/word/2010/wordml" w:rsidR="007C53CF" w:rsidRDefault="007C53CF" w14:paraId="54B644A4" wp14:textId="77777777">
      <w:pPr>
        <w:rPr>
          <w:lang w:val="en-CA"/>
        </w:rPr>
      </w:pPr>
      <w:r>
        <w:rPr>
          <w:lang w:val="en-CA"/>
        </w:rPr>
        <w:t xml:space="preserve">Please submit as “T&lt;team number&gt;_ProjectStatusReport1”. </w:t>
      </w:r>
    </w:p>
    <w:p xmlns:wp14="http://schemas.microsoft.com/office/word/2010/wordml" w:rsidR="007C53CF" w:rsidRDefault="007C53CF" w14:paraId="1DFFA631" wp14:textId="77777777">
      <w:pPr>
        <w:rPr>
          <w:lang w:val="en-CA"/>
        </w:rPr>
      </w:pPr>
      <w:r>
        <w:rPr>
          <w:lang w:val="en-CA"/>
        </w:rPr>
        <w:t>For e.g. T2</w:t>
      </w:r>
      <w:r w:rsidR="00FC5C85">
        <w:rPr>
          <w:lang w:val="en-CA"/>
        </w:rPr>
        <w:t>9</w:t>
      </w:r>
      <w:r>
        <w:rPr>
          <w:lang w:val="en-CA"/>
        </w:rPr>
        <w:t>_ProjectStatusReport1</w:t>
      </w:r>
    </w:p>
    <w:p xmlns:wp14="http://schemas.microsoft.com/office/word/2010/wordml" w:rsidR="007C53CF" w:rsidRDefault="007C53CF" w14:paraId="680A4E5D" wp14:textId="77777777">
      <w:pPr>
        <w:rPr>
          <w:lang w:val="en-CA"/>
        </w:rPr>
      </w:pPr>
    </w:p>
    <w:p xmlns:wp14="http://schemas.microsoft.com/office/word/2010/wordml" w:rsidR="007C53CF" w:rsidRDefault="007C53CF" w14:paraId="3DF99768" wp14:textId="77777777">
      <w:pPr>
        <w:rPr>
          <w:lang w:val="en-CA"/>
        </w:rPr>
      </w:pPr>
      <w:r>
        <w:rPr>
          <w:lang w:val="en-CA"/>
        </w:rPr>
        <w:t>This is a group submission i.e. one per group.</w:t>
      </w:r>
    </w:p>
    <w:p xmlns:wp14="http://schemas.microsoft.com/office/word/2010/wordml" w:rsidR="00D61BA9" w:rsidRDefault="00D61BA9" w14:paraId="19219836" wp14:textId="77777777">
      <w:pPr>
        <w:rPr>
          <w:lang w:val="en-CA"/>
        </w:rPr>
      </w:pPr>
    </w:p>
    <w:p xmlns:wp14="http://schemas.microsoft.com/office/word/2010/wordml" w:rsidRPr="00D61BA9" w:rsidR="00D61BA9" w:rsidRDefault="00D61BA9" w14:paraId="50B1700E" wp14:textId="77777777">
      <w:pPr>
        <w:rPr>
          <w:b/>
          <w:sz w:val="32"/>
          <w:szCs w:val="32"/>
          <w:u w:val="single"/>
          <w:lang w:val="en-CA"/>
        </w:rPr>
      </w:pPr>
      <w:r w:rsidRPr="00D61BA9">
        <w:rPr>
          <w:b/>
          <w:sz w:val="32"/>
          <w:szCs w:val="32"/>
          <w:u w:val="single"/>
          <w:lang w:val="en-CA"/>
        </w:rPr>
        <w:t>Due Dates:</w:t>
      </w:r>
    </w:p>
    <w:p xmlns:wp14="http://schemas.microsoft.com/office/word/2010/wordml" w:rsidR="00D61BA9" w:rsidRDefault="00D61BA9" w14:paraId="296FEF7D" wp14:textId="77777777">
      <w:pPr>
        <w:rPr>
          <w:rFonts w:ascii="Frutiger-Light" w:hAnsi="Frutiger-Light" w:cs="Lucida Sans Unicode"/>
          <w:b/>
          <w:color w:val="1F497D" w:themeColor="text2"/>
          <w:sz w:val="32"/>
          <w:szCs w:val="32"/>
        </w:rPr>
      </w:pPr>
    </w:p>
    <w:p w:rsidR="73FC08EC" w:rsidP="2BB38D5D" w:rsidRDefault="73FC08EC" w14:paraId="07838E0C" w14:textId="56BBEE46">
      <w:pPr>
        <w:rPr>
          <w:rFonts w:ascii="Frutiger-Light" w:hAnsi="Frutiger-Light" w:cs="Lucida Sans Unicode"/>
          <w:b w:val="1"/>
          <w:bCs w:val="1"/>
          <w:color w:val="1F497D" w:themeColor="text2" w:themeTint="FF" w:themeShade="FF"/>
          <w:sz w:val="32"/>
          <w:szCs w:val="32"/>
        </w:rPr>
      </w:pPr>
      <w:r w:rsidRPr="2BB38D5D" w:rsidR="73FC08EC">
        <w:rPr>
          <w:rFonts w:ascii="Frutiger-Light" w:hAnsi="Frutiger-Light" w:cs="Lucida Sans Unicode"/>
          <w:b w:val="1"/>
          <w:bCs w:val="1"/>
          <w:color w:val="1F497D" w:themeColor="text2" w:themeTint="FF" w:themeShade="FF"/>
          <w:sz w:val="32"/>
          <w:szCs w:val="32"/>
        </w:rPr>
        <w:t xml:space="preserve">Sunday Feb 8, </w:t>
      </w:r>
      <w:r w:rsidRPr="2BB38D5D" w:rsidR="73FC08EC">
        <w:rPr>
          <w:rFonts w:ascii="Frutiger-Light" w:hAnsi="Frutiger-Light" w:cs="Lucida Sans Unicode"/>
          <w:b w:val="1"/>
          <w:bCs w:val="1"/>
          <w:color w:val="1F497D" w:themeColor="text2" w:themeTint="FF" w:themeShade="FF"/>
          <w:sz w:val="32"/>
          <w:szCs w:val="32"/>
        </w:rPr>
        <w:t>2026</w:t>
      </w:r>
      <w:r w:rsidRPr="2BB38D5D" w:rsidR="73FC08EC">
        <w:rPr>
          <w:rFonts w:ascii="Frutiger-Light" w:hAnsi="Frutiger-Light" w:cs="Lucida Sans Unicode"/>
          <w:b w:val="1"/>
          <w:bCs w:val="1"/>
          <w:color w:val="1F497D" w:themeColor="text2" w:themeTint="FF" w:themeShade="FF"/>
          <w:sz w:val="32"/>
          <w:szCs w:val="32"/>
        </w:rPr>
        <w:t xml:space="preserve"> 11:59 PM</w:t>
      </w:r>
    </w:p>
    <w:p xmlns:wp14="http://schemas.microsoft.com/office/word/2010/wordml" w:rsidRPr="00D61BA9" w:rsidR="00D61BA9" w:rsidRDefault="00D61BA9" w14:paraId="7194DBDC" wp14:textId="77777777">
      <w:pPr>
        <w:rPr>
          <w:rFonts w:ascii="Frutiger-Light" w:hAnsi="Frutiger-Light" w:cs="Lucida Sans Unicode"/>
          <w:b/>
          <w:color w:val="1F497D" w:themeColor="text2"/>
          <w:sz w:val="32"/>
          <w:szCs w:val="32"/>
        </w:rPr>
      </w:pPr>
    </w:p>
    <w:sectPr w:rsidRPr="00D61BA9" w:rsidR="00D61BA9" w:rsidSect="0043791B">
      <w:headerReference w:type="default" r:id="rId6"/>
      <w:footerReference w:type="default" r:id="rId7"/>
      <w:pgSz w:w="12240" w:h="15840" w:orient="portrait"/>
      <w:pgMar w:top="720" w:right="1800" w:bottom="900" w:left="180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LD" w:author="Lakshay Dhawan" w:date="2026-01-23T13:34:51" w:id="2095956286">
    <w:p xmlns:w14="http://schemas.microsoft.com/office/word/2010/wordml" xmlns:w="http://schemas.openxmlformats.org/wordprocessingml/2006/main" w:rsidR="5BABEADE" w:rsidRDefault="3721EA5A" w14:paraId="7EA1EB26" w14:textId="33736563">
      <w:pPr>
        <w:pStyle w:val="CommentText"/>
      </w:pPr>
      <w:r>
        <w:rPr>
          <w:rStyle w:val="CommentReference"/>
        </w:rPr>
        <w:annotationRef/>
      </w:r>
      <w:r w:rsidRPr="22E1FD15" w:rsidR="6AA499EC">
        <w:t>Rewording</w:t>
      </w:r>
    </w:p>
  </w:comment>
  <w:comment xmlns:w="http://schemas.openxmlformats.org/wordprocessingml/2006/main" w:initials="LD" w:author="Lakshay Dhawan" w:date="2026-01-23T13:35:27" w:id="1738169869">
    <w:p xmlns:w14="http://schemas.microsoft.com/office/word/2010/wordml" xmlns:w="http://schemas.openxmlformats.org/wordprocessingml/2006/main" w:rsidR="3C01E4E7" w:rsidRDefault="31A3198E" w14:paraId="5F3501F9" w14:textId="2142F8D3">
      <w:pPr>
        <w:pStyle w:val="CommentText"/>
      </w:pPr>
      <w:r>
        <w:rPr>
          <w:rStyle w:val="CommentReference"/>
        </w:rPr>
        <w:annotationRef/>
      </w:r>
      <w:r w:rsidRPr="4B7E797E" w:rsidR="2751E14F">
        <w:t>fix typo</w:t>
      </w:r>
    </w:p>
    <w:p xmlns:w14="http://schemas.microsoft.com/office/word/2010/wordml" xmlns:w="http://schemas.openxmlformats.org/wordprocessingml/2006/main" w:rsidR="6128A0E8" w:rsidRDefault="05A26019" w14:paraId="05115625" w14:textId="63EBEC6B">
      <w:pPr>
        <w:pStyle w:val="CommentText"/>
      </w:pP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7EA1EB26"/>
  <w15:commentEx w15:done="1" w15:paraId="0511562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E528CAE" w16cex:dateUtc="2026-01-23T18:34:51.997Z">
    <w16cex:extLst>
      <w16:ext w16:uri="{CE6994B0-6A32-4C9F-8C6B-6E91EDA988CE}">
        <cr:reactions xmlns:cr="http://schemas.microsoft.com/office/comments/2020/reactions">
          <cr:reaction reactionType="1">
            <cr:reactionInfo dateUtc="2026-01-28T16:49:02.759Z">
              <cr:user userId="S::101469384@georgebrown.ca::949243de-ff47-4b1c-95da-40a5e4c60560" userProvider="AD" userName="Sofiia Beliak"/>
            </cr:reactionInfo>
          </cr:reaction>
        </cr:reactions>
      </w16:ext>
    </w16cex:extLst>
  </w16cex:commentExtensible>
  <w16cex:commentExtensible w16cex:durableId="7EC19B1F" w16cex:dateUtc="2026-01-23T18:35:27.5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EA1EB26" w16cid:durableId="4E528CAE"/>
  <w16cid:commentId w16cid:paraId="05115625" w16cid:durableId="7EC19B1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B70880" w:rsidRDefault="00B70880" w14:paraId="769D0D3C" wp14:textId="77777777">
      <w:r>
        <w:separator/>
      </w:r>
    </w:p>
  </w:endnote>
  <w:endnote w:type="continuationSeparator" w:id="0">
    <w:p xmlns:wp14="http://schemas.microsoft.com/office/word/2010/wordml" w:rsidR="00B70880" w:rsidRDefault="00B70880" w14:paraId="54CD245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Futura Condensed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-Light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5270FA" w:rsidR="005270FA" w:rsidP="005270FA" w:rsidRDefault="005270FA" w14:paraId="21418429" wp14:textId="77777777">
    <w:pPr>
      <w:pStyle w:val="Footer"/>
      <w:pBdr>
        <w:top w:val="single" w:color="auto" w:sz="4" w:space="1"/>
      </w:pBdr>
      <w:rPr>
        <w:rFonts w:ascii="Futura Condensed" w:hAnsi="Futura Condensed"/>
        <w:sz w:val="20"/>
        <w:szCs w:val="20"/>
        <w:lang w:val="en-CA"/>
      </w:rPr>
    </w:pPr>
    <w:r w:rsidRPr="005270FA">
      <w:rPr>
        <w:rFonts w:ascii="Futura Condensed" w:hAnsi="Futura Condensed"/>
        <w:sz w:val="20"/>
        <w:szCs w:val="20"/>
        <w:lang w:val="en-CA"/>
      </w:rPr>
      <w:tab/>
    </w:r>
    <w:r w:rsidRPr="005270FA">
      <w:rPr>
        <w:rFonts w:ascii="Futura Condensed" w:hAnsi="Futura Condensed"/>
        <w:sz w:val="20"/>
        <w:szCs w:val="20"/>
        <w:lang w:val="en-CA"/>
      </w:rPr>
      <w:t xml:space="preserve">Page </w:t>
    </w:r>
    <w:r w:rsidRPr="005270FA" w:rsidR="00A9399C">
      <w:rPr>
        <w:rFonts w:ascii="Futura Condensed" w:hAnsi="Futura Condensed"/>
        <w:sz w:val="20"/>
        <w:szCs w:val="20"/>
        <w:lang w:val="en-CA"/>
      </w:rPr>
      <w:fldChar w:fldCharType="begin"/>
    </w:r>
    <w:r w:rsidRPr="005270FA">
      <w:rPr>
        <w:rFonts w:ascii="Futura Condensed" w:hAnsi="Futura Condensed"/>
        <w:sz w:val="20"/>
        <w:szCs w:val="20"/>
        <w:lang w:val="en-CA"/>
      </w:rPr>
      <w:instrText xml:space="preserve"> PAGE </w:instrText>
    </w:r>
    <w:r w:rsidRPr="005270FA" w:rsidR="00A9399C">
      <w:rPr>
        <w:rFonts w:ascii="Futura Condensed" w:hAnsi="Futura Condensed"/>
        <w:sz w:val="20"/>
        <w:szCs w:val="20"/>
        <w:lang w:val="en-CA"/>
      </w:rPr>
      <w:fldChar w:fldCharType="separate"/>
    </w:r>
    <w:r w:rsidR="001D2AA3">
      <w:rPr>
        <w:rFonts w:ascii="Futura Condensed" w:hAnsi="Futura Condensed"/>
        <w:noProof/>
        <w:sz w:val="20"/>
        <w:szCs w:val="20"/>
        <w:lang w:val="en-CA"/>
      </w:rPr>
      <w:t>2</w:t>
    </w:r>
    <w:r w:rsidRPr="005270FA" w:rsidR="00A9399C">
      <w:rPr>
        <w:rFonts w:ascii="Futura Condensed" w:hAnsi="Futura Condensed"/>
        <w:sz w:val="20"/>
        <w:szCs w:val="20"/>
        <w:lang w:val="en-CA"/>
      </w:rPr>
      <w:fldChar w:fldCharType="end"/>
    </w:r>
    <w:r w:rsidRPr="005270FA">
      <w:rPr>
        <w:rFonts w:ascii="Futura Condensed" w:hAnsi="Futura Condensed"/>
        <w:sz w:val="20"/>
        <w:szCs w:val="20"/>
        <w:lang w:val="en-CA"/>
      </w:rPr>
      <w:t xml:space="preserve"> of </w:t>
    </w:r>
    <w:r w:rsidRPr="005270FA" w:rsidR="00A9399C">
      <w:rPr>
        <w:rFonts w:ascii="Futura Condensed" w:hAnsi="Futura Condensed"/>
        <w:sz w:val="20"/>
        <w:szCs w:val="20"/>
        <w:lang w:val="en-CA"/>
      </w:rPr>
      <w:fldChar w:fldCharType="begin"/>
    </w:r>
    <w:r w:rsidRPr="005270FA">
      <w:rPr>
        <w:rFonts w:ascii="Futura Condensed" w:hAnsi="Futura Condensed"/>
        <w:sz w:val="20"/>
        <w:szCs w:val="20"/>
        <w:lang w:val="en-CA"/>
      </w:rPr>
      <w:instrText xml:space="preserve"> NUMPAGES </w:instrText>
    </w:r>
    <w:r w:rsidRPr="005270FA" w:rsidR="00A9399C">
      <w:rPr>
        <w:rFonts w:ascii="Futura Condensed" w:hAnsi="Futura Condensed"/>
        <w:sz w:val="20"/>
        <w:szCs w:val="20"/>
        <w:lang w:val="en-CA"/>
      </w:rPr>
      <w:fldChar w:fldCharType="separate"/>
    </w:r>
    <w:r w:rsidR="001D2AA3">
      <w:rPr>
        <w:rFonts w:ascii="Futura Condensed" w:hAnsi="Futura Condensed"/>
        <w:noProof/>
        <w:sz w:val="20"/>
        <w:szCs w:val="20"/>
        <w:lang w:val="en-CA"/>
      </w:rPr>
      <w:t>2</w:t>
    </w:r>
    <w:r w:rsidRPr="005270FA" w:rsidR="00A9399C">
      <w:rPr>
        <w:rFonts w:ascii="Futura Condensed" w:hAnsi="Futura Condensed"/>
        <w:sz w:val="20"/>
        <w:szCs w:val="20"/>
        <w:lang w:val="en-C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B70880" w:rsidRDefault="00B70880" w14:paraId="1231BE67" wp14:textId="77777777">
      <w:r>
        <w:separator/>
      </w:r>
    </w:p>
  </w:footnote>
  <w:footnote w:type="continuationSeparator" w:id="0">
    <w:p xmlns:wp14="http://schemas.microsoft.com/office/word/2010/wordml" w:rsidR="00B70880" w:rsidRDefault="00B70880" w14:paraId="36FEB5B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5270FA" w:rsidR="005270FA" w:rsidP="005270FA" w:rsidRDefault="00D10877" w14:paraId="394799DA" wp14:textId="77777777">
    <w:pPr>
      <w:pStyle w:val="Header"/>
      <w:pBdr>
        <w:bottom w:val="single" w:color="auto" w:sz="4" w:space="1"/>
      </w:pBdr>
      <w:rPr>
        <w:rFonts w:ascii="Futura Condensed" w:hAnsi="Futura Condensed"/>
        <w:sz w:val="20"/>
        <w:szCs w:val="20"/>
      </w:rPr>
    </w:pPr>
    <w:r>
      <w:rPr>
        <w:rFonts w:ascii="Futura Condensed" w:hAnsi="Futura Condensed"/>
        <w:b/>
        <w:sz w:val="20"/>
        <w:szCs w:val="20"/>
      </w:rPr>
      <w:t>COMP3078</w:t>
    </w:r>
    <w:r w:rsidRPr="00961DF8" w:rsidR="005270FA">
      <w:rPr>
        <w:rFonts w:ascii="Futura Condensed" w:hAnsi="Futura Condensed"/>
        <w:sz w:val="20"/>
        <w:szCs w:val="20"/>
      </w:rPr>
      <w:tab/>
    </w:r>
    <w:r w:rsidRPr="00961DF8" w:rsidR="005270FA">
      <w:rPr>
        <w:rFonts w:ascii="Futura Condensed" w:hAnsi="Futura Condensed"/>
        <w:sz w:val="20"/>
        <w:szCs w:val="20"/>
      </w:rPr>
      <w:tab/>
    </w:r>
    <w:r w:rsidRPr="00961DF8" w:rsidR="005270FA">
      <w:rPr>
        <w:rFonts w:ascii="Futura Condensed" w:hAnsi="Futura Condensed"/>
        <w:sz w:val="20"/>
        <w:szCs w:val="20"/>
      </w:rPr>
      <w:t>School of Computer Technology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528c5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e576c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akshay Dhawan">
    <w15:presenceInfo w15:providerId="AD" w15:userId="S::101464867@georgebrown.ca::65808bff-8682-46df-a1e1-6140285b9de1"/>
  </w15:person>
  <w15:person w15:author="Lakshay Dhawan">
    <w15:presenceInfo w15:providerId="AD" w15:userId="S::101464867@georgebrown.ca::65808bff-8682-46df-a1e1-6140285b9de1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67"/>
    <w:rsid w:val="000134C2"/>
    <w:rsid w:val="00024E8F"/>
    <w:rsid w:val="000D6BD0"/>
    <w:rsid w:val="001D2AA3"/>
    <w:rsid w:val="001D41EA"/>
    <w:rsid w:val="001E7B4A"/>
    <w:rsid w:val="00222398"/>
    <w:rsid w:val="00243C6E"/>
    <w:rsid w:val="00273867"/>
    <w:rsid w:val="00283D0A"/>
    <w:rsid w:val="00397BD6"/>
    <w:rsid w:val="0043791B"/>
    <w:rsid w:val="004C4D26"/>
    <w:rsid w:val="00500838"/>
    <w:rsid w:val="005270FA"/>
    <w:rsid w:val="005CD6B1"/>
    <w:rsid w:val="00677E5F"/>
    <w:rsid w:val="0068204D"/>
    <w:rsid w:val="00746ED4"/>
    <w:rsid w:val="007939A4"/>
    <w:rsid w:val="007B25F0"/>
    <w:rsid w:val="007C53CF"/>
    <w:rsid w:val="007E4CBC"/>
    <w:rsid w:val="0082186B"/>
    <w:rsid w:val="008840C0"/>
    <w:rsid w:val="008B21D2"/>
    <w:rsid w:val="008D2510"/>
    <w:rsid w:val="009F78AD"/>
    <w:rsid w:val="00A232E0"/>
    <w:rsid w:val="00A23A13"/>
    <w:rsid w:val="00A4004A"/>
    <w:rsid w:val="00A677DE"/>
    <w:rsid w:val="00A9399C"/>
    <w:rsid w:val="00AE4484"/>
    <w:rsid w:val="00B22C7E"/>
    <w:rsid w:val="00B70880"/>
    <w:rsid w:val="00C023A5"/>
    <w:rsid w:val="00C147CA"/>
    <w:rsid w:val="00C239B0"/>
    <w:rsid w:val="00C74DEC"/>
    <w:rsid w:val="00D04F13"/>
    <w:rsid w:val="00D10877"/>
    <w:rsid w:val="00D36EEA"/>
    <w:rsid w:val="00D61BA9"/>
    <w:rsid w:val="00D97664"/>
    <w:rsid w:val="00DE17E6"/>
    <w:rsid w:val="00DE30E3"/>
    <w:rsid w:val="00E4029A"/>
    <w:rsid w:val="00EE3280"/>
    <w:rsid w:val="00FC5C85"/>
    <w:rsid w:val="020B12EF"/>
    <w:rsid w:val="02790E81"/>
    <w:rsid w:val="052D88B9"/>
    <w:rsid w:val="06213337"/>
    <w:rsid w:val="06776035"/>
    <w:rsid w:val="07B17E06"/>
    <w:rsid w:val="08DEF0B0"/>
    <w:rsid w:val="0B7C7CA6"/>
    <w:rsid w:val="0BC406F1"/>
    <w:rsid w:val="0C65BB23"/>
    <w:rsid w:val="0D05A5F8"/>
    <w:rsid w:val="0EA54FD0"/>
    <w:rsid w:val="0EE6BA51"/>
    <w:rsid w:val="0F74E0BA"/>
    <w:rsid w:val="0F79B324"/>
    <w:rsid w:val="0FD45D37"/>
    <w:rsid w:val="10C4876B"/>
    <w:rsid w:val="1106DB8A"/>
    <w:rsid w:val="11555270"/>
    <w:rsid w:val="11684A7F"/>
    <w:rsid w:val="116E1289"/>
    <w:rsid w:val="11A2A18E"/>
    <w:rsid w:val="12101D98"/>
    <w:rsid w:val="1263A1AF"/>
    <w:rsid w:val="1263A1AF"/>
    <w:rsid w:val="127A2414"/>
    <w:rsid w:val="12CA5AB0"/>
    <w:rsid w:val="1344924A"/>
    <w:rsid w:val="145BB550"/>
    <w:rsid w:val="14E88F89"/>
    <w:rsid w:val="159B2D02"/>
    <w:rsid w:val="164BADCC"/>
    <w:rsid w:val="168E509C"/>
    <w:rsid w:val="168E509C"/>
    <w:rsid w:val="171155A9"/>
    <w:rsid w:val="1B3CBDDA"/>
    <w:rsid w:val="1B82DB98"/>
    <w:rsid w:val="1C48F0BA"/>
    <w:rsid w:val="1C48F0BA"/>
    <w:rsid w:val="1CDE4E41"/>
    <w:rsid w:val="1CE4D56B"/>
    <w:rsid w:val="1CF3EE40"/>
    <w:rsid w:val="1D98F468"/>
    <w:rsid w:val="1DAB1257"/>
    <w:rsid w:val="1E55143F"/>
    <w:rsid w:val="1E750B6E"/>
    <w:rsid w:val="1E84E245"/>
    <w:rsid w:val="1F5FA74E"/>
    <w:rsid w:val="1FBFC3CF"/>
    <w:rsid w:val="1FF742B3"/>
    <w:rsid w:val="2053B82C"/>
    <w:rsid w:val="213C7FFF"/>
    <w:rsid w:val="2186DFDF"/>
    <w:rsid w:val="2256E72D"/>
    <w:rsid w:val="231F3E5B"/>
    <w:rsid w:val="231F3E5B"/>
    <w:rsid w:val="2397B243"/>
    <w:rsid w:val="24EC5F5A"/>
    <w:rsid w:val="25DF6D61"/>
    <w:rsid w:val="25F1C78B"/>
    <w:rsid w:val="25F1C78B"/>
    <w:rsid w:val="265BD43E"/>
    <w:rsid w:val="280759B8"/>
    <w:rsid w:val="2841869C"/>
    <w:rsid w:val="286D40E5"/>
    <w:rsid w:val="28E96482"/>
    <w:rsid w:val="290B18D5"/>
    <w:rsid w:val="2965E4D3"/>
    <w:rsid w:val="296ED651"/>
    <w:rsid w:val="2ADCB0CB"/>
    <w:rsid w:val="2B63A6A3"/>
    <w:rsid w:val="2BB38D5D"/>
    <w:rsid w:val="2CC3E7A7"/>
    <w:rsid w:val="2DFE6608"/>
    <w:rsid w:val="2EBA53E5"/>
    <w:rsid w:val="2EBA53E5"/>
    <w:rsid w:val="30B2DBAB"/>
    <w:rsid w:val="30B2DC1B"/>
    <w:rsid w:val="31120676"/>
    <w:rsid w:val="31389575"/>
    <w:rsid w:val="317957BB"/>
    <w:rsid w:val="317957BB"/>
    <w:rsid w:val="3198E18A"/>
    <w:rsid w:val="3198E18A"/>
    <w:rsid w:val="31C68E6E"/>
    <w:rsid w:val="31DD8099"/>
    <w:rsid w:val="326C8DB1"/>
    <w:rsid w:val="32D262DF"/>
    <w:rsid w:val="3364ED72"/>
    <w:rsid w:val="343568B2"/>
    <w:rsid w:val="3467B09C"/>
    <w:rsid w:val="35487AF3"/>
    <w:rsid w:val="35D76AEF"/>
    <w:rsid w:val="36A81204"/>
    <w:rsid w:val="3745F31A"/>
    <w:rsid w:val="3769F286"/>
    <w:rsid w:val="383165E4"/>
    <w:rsid w:val="3891F4E8"/>
    <w:rsid w:val="38EDF14F"/>
    <w:rsid w:val="39F61172"/>
    <w:rsid w:val="3B3E00A2"/>
    <w:rsid w:val="3BBF9DB4"/>
    <w:rsid w:val="3C08D7B5"/>
    <w:rsid w:val="3C15B129"/>
    <w:rsid w:val="3D2335FC"/>
    <w:rsid w:val="3D2335FC"/>
    <w:rsid w:val="3D4211D8"/>
    <w:rsid w:val="3EA5DC31"/>
    <w:rsid w:val="3F6B5410"/>
    <w:rsid w:val="40425DFF"/>
    <w:rsid w:val="435532F3"/>
    <w:rsid w:val="437B1AB9"/>
    <w:rsid w:val="44B45B52"/>
    <w:rsid w:val="476BF7CA"/>
    <w:rsid w:val="480FEEA6"/>
    <w:rsid w:val="492EC59D"/>
    <w:rsid w:val="4953FEEE"/>
    <w:rsid w:val="496216F6"/>
    <w:rsid w:val="4A6ADCA6"/>
    <w:rsid w:val="4A7DE2E7"/>
    <w:rsid w:val="4AB97500"/>
    <w:rsid w:val="4C378A9D"/>
    <w:rsid w:val="4C509CBD"/>
    <w:rsid w:val="4C965820"/>
    <w:rsid w:val="4C9723F8"/>
    <w:rsid w:val="4D82EE0A"/>
    <w:rsid w:val="4E830CD4"/>
    <w:rsid w:val="501B2EAC"/>
    <w:rsid w:val="52061B1D"/>
    <w:rsid w:val="53367DE3"/>
    <w:rsid w:val="5340A225"/>
    <w:rsid w:val="5371704D"/>
    <w:rsid w:val="54D3A040"/>
    <w:rsid w:val="54E08CF0"/>
    <w:rsid w:val="5600EF94"/>
    <w:rsid w:val="5627D1F1"/>
    <w:rsid w:val="56C95A42"/>
    <w:rsid w:val="595DE6AE"/>
    <w:rsid w:val="5A4E2BA2"/>
    <w:rsid w:val="5A4E2BA2"/>
    <w:rsid w:val="5A98A519"/>
    <w:rsid w:val="5A9B7702"/>
    <w:rsid w:val="5DB3C157"/>
    <w:rsid w:val="5E191535"/>
    <w:rsid w:val="5EAA7EDA"/>
    <w:rsid w:val="5F9D6558"/>
    <w:rsid w:val="602300B5"/>
    <w:rsid w:val="60586A46"/>
    <w:rsid w:val="614368CF"/>
    <w:rsid w:val="6182C7F6"/>
    <w:rsid w:val="61DB00FD"/>
    <w:rsid w:val="61E8EF55"/>
    <w:rsid w:val="6221A7D7"/>
    <w:rsid w:val="62DBB067"/>
    <w:rsid w:val="62FE8368"/>
    <w:rsid w:val="6343DD03"/>
    <w:rsid w:val="636C2127"/>
    <w:rsid w:val="63D833F9"/>
    <w:rsid w:val="63E57077"/>
    <w:rsid w:val="64221A7B"/>
    <w:rsid w:val="6465CBAA"/>
    <w:rsid w:val="649DD6A9"/>
    <w:rsid w:val="65E3C280"/>
    <w:rsid w:val="66B3DE53"/>
    <w:rsid w:val="67A3DF9C"/>
    <w:rsid w:val="67A3DF9C"/>
    <w:rsid w:val="67B9849D"/>
    <w:rsid w:val="68BE9A84"/>
    <w:rsid w:val="69CCBC2A"/>
    <w:rsid w:val="6A35E2BD"/>
    <w:rsid w:val="6A7210C5"/>
    <w:rsid w:val="6A800A6C"/>
    <w:rsid w:val="6A800A6C"/>
    <w:rsid w:val="6A9A3352"/>
    <w:rsid w:val="6CFEA9F5"/>
    <w:rsid w:val="7060B547"/>
    <w:rsid w:val="70BE7EAA"/>
    <w:rsid w:val="70F94ECF"/>
    <w:rsid w:val="71CE4E63"/>
    <w:rsid w:val="72E13F87"/>
    <w:rsid w:val="72F4A3E1"/>
    <w:rsid w:val="734753F6"/>
    <w:rsid w:val="7378FEAF"/>
    <w:rsid w:val="73C69585"/>
    <w:rsid w:val="73FC08EC"/>
    <w:rsid w:val="74451211"/>
    <w:rsid w:val="74C138AD"/>
    <w:rsid w:val="76111B2B"/>
    <w:rsid w:val="784CB43F"/>
    <w:rsid w:val="792A3A94"/>
    <w:rsid w:val="7A791098"/>
    <w:rsid w:val="7BA8C146"/>
    <w:rsid w:val="7CB3A4A4"/>
    <w:rsid w:val="7CB3A4A4"/>
    <w:rsid w:val="7E283FC6"/>
    <w:rsid w:val="7E6267DB"/>
    <w:rsid w:val="7F7FE658"/>
    <w:rsid w:val="7FA75FA4"/>
    <w:rsid w:val="7FCEF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DCD315"/>
  <w15:docId w15:val="{F3E49A8B-D445-436E-B467-0B08E296D6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E7B4A"/>
    <w:rPr>
      <w:rFonts w:ascii="Comic Sans MS" w:hAnsi="Comic Sans MS"/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A4004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5270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70FA"/>
    <w:pPr>
      <w:tabs>
        <w:tab w:val="center" w:pos="4320"/>
        <w:tab w:val="right" w:pos="8640"/>
      </w:tabs>
    </w:pPr>
  </w:style>
  <w:style w:type="paragraph" w:styleId="Default" w:customStyle="1">
    <w:name w:val="Default"/>
    <w:rsid w:val="00024E8F"/>
    <w:pPr>
      <w:suppressAutoHyphens/>
    </w:pPr>
    <w:rPr>
      <w:rFonts w:ascii="Book Antiqua" w:hAnsi="Book Antiqua" w:eastAsia="ヒラギノ角ゴ Pro W3"/>
      <w:color w:val="000000"/>
      <w:sz w:val="22"/>
      <w:lang w:val="en-US"/>
    </w:rPr>
  </w:style>
  <w:style w:type="paragraph" w:styleId="Heading5A" w:customStyle="1">
    <w:name w:val="Heading 5 A"/>
    <w:next w:val="Default"/>
    <w:rsid w:val="00024E8F"/>
    <w:pPr>
      <w:keepNext/>
      <w:tabs>
        <w:tab w:val="left" w:pos="0"/>
        <w:tab w:val="left" w:pos="2160"/>
      </w:tabs>
      <w:suppressAutoHyphens/>
      <w:outlineLvl w:val="4"/>
    </w:pPr>
    <w:rPr>
      <w:rFonts w:ascii="Book Antiqua" w:hAnsi="Book Antiqua" w:eastAsia="ヒラギノ角ゴ Pro W3"/>
      <w:b/>
      <w:color w:val="000000"/>
      <w:sz w:val="22"/>
      <w:u w:val="single"/>
      <w:lang w:val="en-GB"/>
    </w:rPr>
  </w:style>
  <w:style w:type="paragraph" w:styleId="ListParagraph">
    <w:uiPriority w:val="34"/>
    <w:name w:val="List Paragraph"/>
    <w:basedOn w:val="Normal"/>
    <w:qFormat/>
    <w:rsid w:val="007B25F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aae2f56594a64a01" /><Relationship Type="http://schemas.openxmlformats.org/officeDocument/2006/relationships/comments" Target="comments.xml" Id="Rdb2746c60a014445" /><Relationship Type="http://schemas.microsoft.com/office/2011/relationships/people" Target="people.xml" Id="Rdf6021ed2ca14d2c" /><Relationship Type="http://schemas.microsoft.com/office/2011/relationships/commentsExtended" Target="commentsExtended.xml" Id="Rcb285fd0266347b4" /><Relationship Type="http://schemas.microsoft.com/office/2016/09/relationships/commentsIds" Target="commentsIds.xml" Id="R2ce3203da3154b13" /><Relationship Type="http://schemas.microsoft.com/office/2018/08/relationships/commentsExtensible" Target="commentsExtensible.xml" Id="Rb1b395dc58e743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GBC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Technical Project 1 Comp3046</dc:title>
  <dc:creator>IT</dc:creator>
  <lastModifiedBy>Suthan Sureshkumar</lastModifiedBy>
  <revision>11</revision>
  <dcterms:created xsi:type="dcterms:W3CDTF">2018-02-13T18:30:00.0000000Z</dcterms:created>
  <dcterms:modified xsi:type="dcterms:W3CDTF">2026-02-06T19:57:35.0292023Z</dcterms:modified>
</coreProperties>
</file>